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D16C" w14:textId="0A62F6F9" w:rsidR="004A641F" w:rsidRPr="00BB4DDD" w:rsidRDefault="001C0F96" w:rsidP="004A641F">
      <w:pPr>
        <w:spacing w:before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>
        <w:rPr>
          <w:rFonts w:ascii="Arial" w:eastAsia="SimSun" w:hAnsi="Arial" w:cs="Arial"/>
          <w:b/>
          <w:bCs/>
          <w:noProof/>
          <w:kern w:val="28"/>
          <w:sz w:val="72"/>
          <w:szCs w:val="56"/>
          <w:lang w:val="fr-CA"/>
        </w:rPr>
        <w:drawing>
          <wp:anchor distT="0" distB="0" distL="114300" distR="114300" simplePos="0" relativeHeight="251681792" behindDoc="0" locked="0" layoutInCell="1" allowOverlap="1" wp14:anchorId="7E08D459" wp14:editId="30596B79">
            <wp:simplePos x="0" y="0"/>
            <wp:positionH relativeFrom="page">
              <wp:align>left</wp:align>
            </wp:positionH>
            <wp:positionV relativeFrom="paragraph">
              <wp:posOffset>809625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1F">
        <w:rPr>
          <w:rFonts w:ascii="Arial" w:eastAsia="SimSun" w:hAnsi="Arial" w:cs="Arial"/>
          <w:b/>
          <w:bCs/>
          <w:kern w:val="28"/>
          <w:sz w:val="72"/>
          <w:szCs w:val="56"/>
          <w:lang w:val="fr-CA"/>
        </w:rPr>
        <w:t xml:space="preserve">         </w:t>
      </w:r>
    </w:p>
    <w:p w14:paraId="2E6DD688" w14:textId="74D0D407" w:rsidR="004A641F" w:rsidRPr="00BB4DDD" w:rsidRDefault="004A641F" w:rsidP="004A641F">
      <w:pPr>
        <w:spacing w:line="276" w:lineRule="auto"/>
        <w:rPr>
          <w:rFonts w:ascii="Arial" w:eastAsia="Calibri" w:hAnsi="Arial" w:cs="Arial"/>
          <w:lang w:val="fr-CA"/>
        </w:rPr>
      </w:pPr>
    </w:p>
    <w:p w14:paraId="46CBDF05" w14:textId="77777777" w:rsidR="004A641F" w:rsidRPr="00BB4DDD" w:rsidRDefault="004A641F" w:rsidP="004A641F">
      <w:pPr>
        <w:spacing w:line="276" w:lineRule="auto"/>
        <w:rPr>
          <w:rFonts w:ascii="Arial" w:eastAsia="Calibri" w:hAnsi="Arial" w:cs="Arial"/>
          <w:lang w:val="fr-CA"/>
        </w:rPr>
      </w:pPr>
    </w:p>
    <w:p w14:paraId="1637A4D3" w14:textId="77777777" w:rsidR="004A641F" w:rsidRPr="00BB4DDD" w:rsidRDefault="004A641F" w:rsidP="004A641F">
      <w:pPr>
        <w:spacing w:line="276" w:lineRule="auto"/>
        <w:rPr>
          <w:rFonts w:ascii="Arial" w:eastAsia="Calibri" w:hAnsi="Arial" w:cs="Arial"/>
          <w:lang w:val="fr-CA"/>
        </w:rPr>
      </w:pPr>
    </w:p>
    <w:p w14:paraId="6FBAFC9B" w14:textId="77777777" w:rsidR="004A641F" w:rsidRPr="00BB4DDD" w:rsidRDefault="004A641F" w:rsidP="004A641F">
      <w:pPr>
        <w:spacing w:line="276" w:lineRule="auto"/>
        <w:rPr>
          <w:rFonts w:ascii="Arial" w:eastAsia="Calibri" w:hAnsi="Arial" w:cs="Arial"/>
          <w:lang w:val="fr-CA"/>
        </w:rPr>
      </w:pPr>
    </w:p>
    <w:p w14:paraId="7379AADC" w14:textId="77777777" w:rsidR="004A641F" w:rsidRPr="00BB4DDD" w:rsidRDefault="004A641F" w:rsidP="004A641F">
      <w:pPr>
        <w:spacing w:line="276" w:lineRule="auto"/>
        <w:rPr>
          <w:rFonts w:ascii="Arial" w:eastAsia="Calibri" w:hAnsi="Arial" w:cs="Arial"/>
          <w:lang w:val="fr-CA"/>
        </w:rPr>
      </w:pPr>
    </w:p>
    <w:p w14:paraId="1D9CB123" w14:textId="77777777" w:rsidR="004A641F" w:rsidRPr="00BB4DDD" w:rsidRDefault="004A641F" w:rsidP="004A641F">
      <w:pPr>
        <w:spacing w:line="276" w:lineRule="auto"/>
        <w:rPr>
          <w:rFonts w:ascii="Arial" w:eastAsia="Calibri" w:hAnsi="Arial" w:cs="Arial"/>
          <w:lang w:val="fr-CA"/>
        </w:rPr>
      </w:pPr>
    </w:p>
    <w:p w14:paraId="1F443EE5" w14:textId="77777777" w:rsidR="004A641F" w:rsidRPr="00BB4DDD" w:rsidRDefault="004A641F" w:rsidP="004A641F">
      <w:pPr>
        <w:spacing w:line="276" w:lineRule="auto"/>
        <w:rPr>
          <w:rFonts w:ascii="Arial" w:eastAsia="Calibri" w:hAnsi="Arial" w:cs="Arial"/>
          <w:lang w:val="fr-CA"/>
        </w:rPr>
      </w:pPr>
    </w:p>
    <w:p w14:paraId="182D8CFE" w14:textId="77777777" w:rsidR="004A641F" w:rsidRPr="00BB4DDD" w:rsidRDefault="004A641F" w:rsidP="004A641F">
      <w:pPr>
        <w:spacing w:line="276" w:lineRule="auto"/>
        <w:rPr>
          <w:rFonts w:ascii="Arial" w:eastAsia="Calibri" w:hAnsi="Arial" w:cs="Arial"/>
          <w:lang w:val="fr-CA"/>
        </w:rPr>
      </w:pPr>
    </w:p>
    <w:p w14:paraId="2686AFC9" w14:textId="77777777" w:rsidR="004A641F" w:rsidRPr="00BB4DDD" w:rsidRDefault="004A641F" w:rsidP="004A641F">
      <w:pPr>
        <w:spacing w:line="276" w:lineRule="auto"/>
        <w:rPr>
          <w:rFonts w:ascii="Arial" w:eastAsia="Calibri" w:hAnsi="Arial" w:cs="Arial"/>
          <w:lang w:val="fr-CA"/>
        </w:rPr>
      </w:pPr>
    </w:p>
    <w:p w14:paraId="18127EC0" w14:textId="77777777" w:rsidR="004A641F" w:rsidRPr="00BB4DDD" w:rsidRDefault="004A641F" w:rsidP="004A641F">
      <w:pPr>
        <w:spacing w:line="276" w:lineRule="auto"/>
        <w:rPr>
          <w:rFonts w:ascii="Arial" w:eastAsia="Calibri" w:hAnsi="Arial" w:cs="Arial"/>
          <w:lang w:val="fr-CA"/>
        </w:rPr>
      </w:pPr>
    </w:p>
    <w:p w14:paraId="18953F3A" w14:textId="77777777" w:rsidR="004A641F" w:rsidRPr="00BB4DDD" w:rsidRDefault="004A641F" w:rsidP="004A641F">
      <w:pPr>
        <w:spacing w:line="276" w:lineRule="auto"/>
        <w:rPr>
          <w:rFonts w:ascii="Arial" w:eastAsia="Calibri" w:hAnsi="Arial" w:cs="Arial"/>
          <w:lang w:val="fr-CA"/>
        </w:rPr>
      </w:pPr>
    </w:p>
    <w:p w14:paraId="30A765BE" w14:textId="77777777" w:rsidR="004A641F" w:rsidRPr="00BB4DDD" w:rsidRDefault="004A641F" w:rsidP="004A641F">
      <w:pPr>
        <w:spacing w:line="276" w:lineRule="auto"/>
        <w:rPr>
          <w:rFonts w:ascii="Arial" w:eastAsia="Calibri" w:hAnsi="Arial" w:cs="Arial"/>
          <w:lang w:val="fr-CA"/>
        </w:rPr>
      </w:pPr>
    </w:p>
    <w:p w14:paraId="20F7036A" w14:textId="77777777" w:rsidR="004A641F" w:rsidRPr="00BB4DDD" w:rsidRDefault="004A641F" w:rsidP="004A641F">
      <w:pPr>
        <w:spacing w:line="276" w:lineRule="auto"/>
        <w:rPr>
          <w:rFonts w:ascii="Arial" w:eastAsia="Calibri" w:hAnsi="Arial" w:cs="Arial"/>
          <w:lang w:val="fr-CA"/>
        </w:rPr>
      </w:pPr>
    </w:p>
    <w:p w14:paraId="3F4AC7BC" w14:textId="77777777" w:rsidR="004A641F" w:rsidRPr="00BB4DDD" w:rsidRDefault="004A641F" w:rsidP="004A641F">
      <w:pPr>
        <w:spacing w:line="276" w:lineRule="auto"/>
        <w:rPr>
          <w:rFonts w:ascii="Arial" w:eastAsia="Calibri" w:hAnsi="Arial" w:cs="Arial"/>
          <w:lang w:val="fr-CA"/>
        </w:rPr>
      </w:pPr>
    </w:p>
    <w:p w14:paraId="32DD430D" w14:textId="77777777" w:rsidR="004A641F" w:rsidRPr="00BB4DDD" w:rsidRDefault="004A641F" w:rsidP="004A641F">
      <w:pPr>
        <w:spacing w:line="276" w:lineRule="auto"/>
        <w:rPr>
          <w:rFonts w:ascii="Arial" w:eastAsia="Calibri" w:hAnsi="Arial" w:cs="Arial"/>
          <w:lang w:val="fr-CA"/>
        </w:rPr>
      </w:pPr>
    </w:p>
    <w:p w14:paraId="6D6215B3" w14:textId="77777777" w:rsidR="004A641F" w:rsidRPr="00BB4DDD" w:rsidRDefault="004A641F" w:rsidP="004A641F">
      <w:pPr>
        <w:spacing w:line="276" w:lineRule="auto"/>
        <w:rPr>
          <w:rFonts w:ascii="Arial" w:eastAsia="Calibri" w:hAnsi="Arial" w:cs="Arial"/>
          <w:lang w:val="fr-CA"/>
        </w:rPr>
      </w:pPr>
    </w:p>
    <w:p w14:paraId="53B1433D" w14:textId="7C71AB4F" w:rsidR="004A641F" w:rsidRDefault="004A641F" w:rsidP="004A641F">
      <w:pPr>
        <w:spacing w:before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2FC5E7E4" w14:textId="717CBCE6" w:rsidR="001C0F96" w:rsidRDefault="001C0F96" w:rsidP="004A641F">
      <w:pPr>
        <w:spacing w:before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5967A962" w14:textId="77777777" w:rsidR="001C0F96" w:rsidRPr="00BB4DDD" w:rsidRDefault="001C0F96" w:rsidP="004A641F">
      <w:pPr>
        <w:spacing w:before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526D57C5" w14:textId="6E81B5C2" w:rsidR="004A641F" w:rsidRPr="00BB4DDD" w:rsidRDefault="004A641F" w:rsidP="004A641F">
      <w:pPr>
        <w:spacing w:before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  <w:r>
        <w:rPr>
          <w:rFonts w:ascii="Arial Rounded MT Bold" w:eastAsia="SimSun" w:hAnsi="Arial Rounded MT Bold" w:cs="Arial"/>
          <w:b/>
          <w:bCs/>
          <w:color w:val="6C6F72"/>
          <w:kern w:val="28"/>
          <w:sz w:val="56"/>
          <w:szCs w:val="52"/>
          <w:lang w:val="fr-CA"/>
        </w:rPr>
        <w:t>Workplace Transformation Program / Programme de transformation du milieu de travail</w:t>
      </w:r>
      <w:r w:rsidRPr="00BB4DDD">
        <w:rPr>
          <w:rFonts w:ascii="Arial Rounded MT Bold" w:eastAsia="SimSun" w:hAnsi="Arial Rounded MT Bold" w:cs="Arial"/>
          <w:b/>
          <w:bCs/>
          <w:color w:val="6C6F72"/>
          <w:kern w:val="28"/>
          <w:sz w:val="56"/>
          <w:szCs w:val="52"/>
          <w:lang w:val="fr-CA"/>
        </w:rPr>
        <w:t xml:space="preserve"> </w:t>
      </w:r>
    </w:p>
    <w:p w14:paraId="47CD0DE3" w14:textId="45CE5816" w:rsidR="004A641F" w:rsidRPr="002B12BF" w:rsidRDefault="004A641F" w:rsidP="004A641F">
      <w:pPr>
        <w:rPr>
          <w:rFonts w:ascii="Arial Rounded MT Bold" w:eastAsia="SimSun" w:hAnsi="Arial Rounded MT Bold" w:cs="Arial"/>
          <w:caps/>
          <w:color w:val="A8CE75"/>
          <w:sz w:val="32"/>
          <w:lang w:val="fr-CA"/>
        </w:rPr>
      </w:pPr>
      <w:r w:rsidRPr="002B12BF">
        <w:rPr>
          <w:rFonts w:ascii="Arial Rounded MT Bold" w:eastAsia="SimSun" w:hAnsi="Arial Rounded MT Bold" w:cs="Arial"/>
          <w:caps/>
          <w:color w:val="A8CE75"/>
          <w:sz w:val="32"/>
          <w:lang w:val="fr-CA"/>
        </w:rPr>
        <w:t>newsletter template / gabarit d’infolettre</w:t>
      </w:r>
    </w:p>
    <w:p w14:paraId="209A97D5" w14:textId="41526ADC" w:rsidR="004A641F" w:rsidRPr="00BB4DDD" w:rsidRDefault="004A641F" w:rsidP="004A641F">
      <w:pPr>
        <w:rPr>
          <w:rFonts w:ascii="Calibri Light" w:eastAsia="Calibri" w:hAnsi="Calibri Light" w:cs="Calibri Light"/>
          <w:b/>
          <w:caps/>
          <w:lang w:val="fr-CA"/>
        </w:rPr>
      </w:pPr>
      <w:r w:rsidRPr="00BB4DDD">
        <w:rPr>
          <w:rFonts w:ascii="Calibri Light" w:eastAsia="Calibri" w:hAnsi="Calibri Light" w:cs="Calibri Light"/>
          <w:b/>
          <w:bCs/>
          <w:caps/>
          <w:lang w:val="fr-CA"/>
        </w:rPr>
        <w:t>VERSION </w:t>
      </w:r>
      <w:r w:rsidR="002B12BF">
        <w:rPr>
          <w:rFonts w:ascii="Calibri Light" w:eastAsia="Calibri" w:hAnsi="Calibri Light" w:cs="Calibri Light"/>
          <w:b/>
          <w:bCs/>
          <w:caps/>
          <w:lang w:val="fr-CA"/>
        </w:rPr>
        <w:t>2</w:t>
      </w:r>
    </w:p>
    <w:p w14:paraId="24702743" w14:textId="7B567D6D" w:rsidR="005C0B09" w:rsidRPr="00337063" w:rsidRDefault="004A641F" w:rsidP="00337063">
      <w:pPr>
        <w:rPr>
          <w:rFonts w:ascii="Calibri Light" w:eastAsia="Calibri" w:hAnsi="Calibri Light" w:cs="Calibri Light"/>
          <w:caps/>
          <w:lang w:val="fr-CA"/>
        </w:rPr>
      </w:pPr>
      <w:r w:rsidRPr="00BB4DDD">
        <w:rPr>
          <w:rFonts w:ascii="Calibri Light" w:eastAsia="Calibri" w:hAnsi="Calibri Light" w:cs="Calibri Light"/>
          <w:b/>
          <w:bCs/>
          <w:caps/>
          <w:lang w:val="fr-CA"/>
        </w:rPr>
        <w:t>Date :</w:t>
      </w:r>
      <w:r w:rsidRPr="00BB4DDD">
        <w:rPr>
          <w:rFonts w:ascii="Calibri Light" w:eastAsia="Calibri" w:hAnsi="Calibri Light" w:cs="Calibri Light"/>
          <w:caps/>
          <w:lang w:val="fr-CA"/>
        </w:rPr>
        <w:t xml:space="preserve"> </w:t>
      </w:r>
      <w:r w:rsidR="002B12BF">
        <w:rPr>
          <w:rFonts w:ascii="Calibri Light" w:eastAsia="Calibri" w:hAnsi="Calibri Light" w:cs="Calibri Light"/>
          <w:caps/>
          <w:lang w:val="fr-CA"/>
        </w:rPr>
        <w:t>FEBRUARY 2023 / FÉVRIER 2023</w:t>
      </w:r>
    </w:p>
    <w:p w14:paraId="1CFB62B4" w14:textId="0F391D12" w:rsidR="00F82835" w:rsidRPr="00F82835" w:rsidRDefault="00F82835" w:rsidP="005C0B09">
      <w:pPr>
        <w:pStyle w:val="Heading2"/>
        <w:jc w:val="center"/>
        <w:rPr>
          <w:rFonts w:ascii="Arial Rounded MT Bold" w:eastAsia="Times New Roman" w:hAnsi="Arial Rounded MT Bold" w:cs="Times New Roman"/>
          <w:b w:val="0"/>
          <w:noProof/>
          <w:color w:val="113344" w:themeColor="accent5" w:themeShade="BF"/>
          <w:sz w:val="32"/>
          <w:szCs w:val="32"/>
          <w:lang w:val="fr-CA"/>
        </w:rPr>
      </w:pPr>
      <w:r w:rsidRPr="00F82835">
        <w:rPr>
          <w:rFonts w:ascii="Arial Rounded MT Bold" w:eastAsia="Times New Roman" w:hAnsi="Arial Rounded MT Bold" w:cs="Times New Roman"/>
          <w:b w:val="0"/>
          <w:noProof/>
          <w:color w:val="113344" w:themeColor="accent5" w:themeShade="BF"/>
          <w:sz w:val="32"/>
          <w:szCs w:val="32"/>
          <w:lang w:val="fr-CA"/>
        </w:rPr>
        <w:lastRenderedPageBreak/>
        <w:t>Newsletter Template / Gabarit d’infolettre – Workplace Transformation Program / Programme de transformation du milieu de travail</w:t>
      </w:r>
    </w:p>
    <w:p w14:paraId="73064451" w14:textId="6B17895A" w:rsidR="00F82835" w:rsidRPr="00F82835" w:rsidRDefault="00E63B30" w:rsidP="00F82835">
      <w:pPr>
        <w:pStyle w:val="Heading2"/>
        <w:rPr>
          <w:i/>
          <w:iCs/>
          <w:highlight w:val="lightGray"/>
          <w:lang w:val="fr-CA"/>
        </w:rPr>
      </w:pPr>
      <w:r w:rsidRPr="004766E1">
        <w:rPr>
          <w:rFonts w:ascii="Arial Rounded MT Bold" w:eastAsia="Times New Roman" w:hAnsi="Arial Rounded MT Bold" w:cs="Times New Roman"/>
          <w:noProof/>
          <w:color w:val="1481AB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77C8B7" wp14:editId="7CD1143B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6242050" cy="3409950"/>
                <wp:effectExtent l="0" t="0" r="635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3409950"/>
                        </a:xfrm>
                        <a:prstGeom prst="roundRect">
                          <a:avLst/>
                        </a:prstGeom>
                        <a:solidFill>
                          <a:srgbClr val="DFE3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9D298" w14:textId="677C33E1" w:rsidR="00F82835" w:rsidRPr="001377D1" w:rsidRDefault="005C0B09" w:rsidP="00E63B30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377D1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Object &amp; usage / </w:t>
                            </w:r>
                            <w:proofErr w:type="spellStart"/>
                            <w:r w:rsidRPr="001377D1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Objet</w:t>
                            </w:r>
                            <w:proofErr w:type="spellEnd"/>
                            <w:r w:rsidRPr="001377D1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et utilisation</w:t>
                            </w:r>
                          </w:p>
                          <w:p w14:paraId="531111B8" w14:textId="1715E63C" w:rsidR="00F82835" w:rsidRPr="005C0B09" w:rsidRDefault="00F82835" w:rsidP="00E63B30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5C0B09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Objectives: </w:t>
                            </w:r>
                            <w:bookmarkStart w:id="0" w:name="_Hlk102726428"/>
                            <w:r w:rsidRPr="005C0B09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This document </w:t>
                            </w:r>
                            <w:bookmarkEnd w:id="0"/>
                            <w:r w:rsidR="005C0B09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is meant to be used as a template to structure newsletters about the project.</w:t>
                            </w:r>
                          </w:p>
                          <w:p w14:paraId="50E1AD63" w14:textId="26BA53D5" w:rsidR="00F82835" w:rsidRPr="005C0B09" w:rsidRDefault="00F82835" w:rsidP="00E63B30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5C0B09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Whom should this be sent to:</w:t>
                            </w:r>
                            <w:r w:rsidRPr="005C0B09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 All employees </w:t>
                            </w:r>
                            <w:r w:rsidR="005C0B09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impacted by the project</w:t>
                            </w:r>
                          </w:p>
                          <w:p w14:paraId="7CC59E3B" w14:textId="061B04C5" w:rsidR="00F82835" w:rsidRDefault="00F82835" w:rsidP="00E63B30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5C0B09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When to send the </w:t>
                            </w:r>
                            <w:r w:rsidR="005C0B09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newsletter</w:t>
                            </w:r>
                            <w:r w:rsidRPr="005C0B09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="005C0B09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Periodically, over the implementation phase.</w:t>
                            </w:r>
                          </w:p>
                          <w:p w14:paraId="44543385" w14:textId="4F02E823" w:rsidR="00F82835" w:rsidRDefault="00F82835" w:rsidP="00E63B30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5C0B09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Who should send the </w:t>
                            </w:r>
                            <w:r w:rsidR="005C0B09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newsletter</w:t>
                            </w:r>
                            <w:r w:rsidRPr="005C0B09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:</w:t>
                            </w:r>
                            <w:r w:rsidR="00ED0BDB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 depending on the established structure and governance, the integrated project team, change management team, communication division</w:t>
                            </w:r>
                          </w:p>
                          <w:p w14:paraId="3D905970" w14:textId="3340F429" w:rsidR="001C0F96" w:rsidRDefault="001C0F96" w:rsidP="00E63B30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1C0F9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This template can also be adapted to be sent dire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ctly in email format.</w:t>
                            </w:r>
                          </w:p>
                          <w:p w14:paraId="32388D1D" w14:textId="5F9A677E" w:rsidR="005C0B09" w:rsidRPr="00337063" w:rsidRDefault="005C0B09" w:rsidP="00E63B30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337063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---</w:t>
                            </w:r>
                          </w:p>
                          <w:p w14:paraId="0112E109" w14:textId="368C46BB" w:rsidR="005C0B09" w:rsidRPr="00337063" w:rsidRDefault="005C0B09" w:rsidP="00E63B30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337063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Objectifs : </w:t>
                            </w:r>
                            <w:r w:rsidRPr="00337063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Ce document </w:t>
                            </w:r>
                            <w:r w:rsidR="00D15E1D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constitue un</w:t>
                            </w:r>
                            <w:r w:rsidRPr="00337063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modèle pour structurer les </w:t>
                            </w:r>
                            <w:r w:rsidR="00337063" w:rsidRPr="00337063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in</w:t>
                            </w:r>
                            <w:r w:rsidR="00337063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folettres</w:t>
                            </w:r>
                            <w:r w:rsidR="00D15E1D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portant sur le</w:t>
                            </w:r>
                            <w:r w:rsidRPr="00337063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projet.</w:t>
                            </w:r>
                          </w:p>
                          <w:p w14:paraId="4C4FBEF5" w14:textId="28E76A3D" w:rsidR="005C0B09" w:rsidRPr="001377D1" w:rsidRDefault="005C0B09" w:rsidP="00E63B30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377D1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A qui doit-il être envoyé : </w:t>
                            </w:r>
                            <w:r w:rsidRPr="001377D1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Tous les </w:t>
                            </w:r>
                            <w:r w:rsidRPr="008D10B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employés </w:t>
                            </w:r>
                            <w:r w:rsidR="00D15E1D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touchés</w:t>
                            </w:r>
                            <w:r w:rsidRPr="008D10B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par le projet</w:t>
                            </w:r>
                          </w:p>
                          <w:p w14:paraId="2A5D88AF" w14:textId="50E38013" w:rsidR="005C0B09" w:rsidRPr="00337063" w:rsidRDefault="005C0B09" w:rsidP="00E63B30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337063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Quand envoyer l</w:t>
                            </w:r>
                            <w:r w:rsidR="00337063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’infolettre</w:t>
                            </w:r>
                            <w:r w:rsidR="00D15E1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337063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: </w:t>
                            </w:r>
                            <w:r w:rsidRPr="00337063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Périodiquement, au cours de la phase de mise en œuvre.</w:t>
                            </w:r>
                          </w:p>
                          <w:p w14:paraId="30147C90" w14:textId="3C3A76C4" w:rsidR="00F82835" w:rsidRDefault="005C0B09" w:rsidP="00E63B30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8D10B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Qui doit envoyer </w:t>
                            </w:r>
                            <w:r w:rsidR="00337063" w:rsidRPr="008D10B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l’infolettre</w:t>
                            </w:r>
                            <w:r w:rsidRPr="008D10B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:</w:t>
                            </w:r>
                            <w:r w:rsidR="008D10BE" w:rsidRPr="008D10BE">
                              <w:rPr>
                                <w:lang w:val="fr-CA"/>
                              </w:rPr>
                              <w:t xml:space="preserve"> </w:t>
                            </w:r>
                            <w:r w:rsidR="00D15E1D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S</w:t>
                            </w:r>
                            <w:r w:rsidR="008D10BE" w:rsidRPr="001C0F9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elon la structure et la gouvernance établies, l'équipe de projet intégrée, l'équipe de gestion du changement, la direction de la communication</w:t>
                            </w:r>
                          </w:p>
                          <w:p w14:paraId="5940018E" w14:textId="4D78EDA0" w:rsidR="001C0F96" w:rsidRPr="008D10BE" w:rsidRDefault="001C0F96" w:rsidP="00E63B30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Ce gabarit peut aussi être adapté pour être envoyé en format courriel.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7C8B7" id="Text Box 2" o:spid="_x0000_s1026" style="position:absolute;margin-left:451.5pt;margin-top:18.65pt;width:491.5pt;height:268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" fillcolor="#dfe3e5" stroked="f">
                <v:stroke joinstyle="miter"/>
                <v:textbox>
                  <w:txbxContent>
                    <w:p w14:paraId="68F9D298" w14:textId="677C33E1" w:rsidR="00F82835" w:rsidRPr="001377D1" w:rsidRDefault="005C0B09" w:rsidP="00E63B30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1377D1"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Object &amp; usage / </w:t>
                      </w:r>
                      <w:proofErr w:type="spellStart"/>
                      <w:r w:rsidRPr="001377D1"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Objet</w:t>
                      </w:r>
                      <w:proofErr w:type="spellEnd"/>
                      <w:r w:rsidRPr="001377D1"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et utilisation</w:t>
                      </w:r>
                    </w:p>
                    <w:p w14:paraId="531111B8" w14:textId="1715E63C" w:rsidR="00F82835" w:rsidRPr="005C0B09" w:rsidRDefault="00F82835" w:rsidP="00E63B30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5C0B09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Objectives: </w:t>
                      </w:r>
                      <w:bookmarkStart w:id="1" w:name="_Hlk102726428"/>
                      <w:r w:rsidRPr="005C0B09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This document </w:t>
                      </w:r>
                      <w:bookmarkEnd w:id="1"/>
                      <w:r w:rsidR="005C0B09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is meant to be used as a template to structure newsletters about the project.</w:t>
                      </w:r>
                    </w:p>
                    <w:p w14:paraId="50E1AD63" w14:textId="26BA53D5" w:rsidR="00F82835" w:rsidRPr="005C0B09" w:rsidRDefault="00F82835" w:rsidP="00E63B30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5C0B09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>Whom should this be sent to:</w:t>
                      </w:r>
                      <w:r w:rsidRPr="005C0B09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 All employees </w:t>
                      </w:r>
                      <w:r w:rsidR="005C0B09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impacted by the project</w:t>
                      </w:r>
                    </w:p>
                    <w:p w14:paraId="7CC59E3B" w14:textId="061B04C5" w:rsidR="00F82835" w:rsidRDefault="00F82835" w:rsidP="00E63B30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5C0B09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When to send the </w:t>
                      </w:r>
                      <w:r w:rsidR="005C0B09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>newsletter</w:t>
                      </w:r>
                      <w:r w:rsidRPr="005C0B09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 : </w:t>
                      </w:r>
                      <w:r w:rsidR="005C0B09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Periodically, over the implementation phase.</w:t>
                      </w:r>
                    </w:p>
                    <w:p w14:paraId="44543385" w14:textId="4F02E823" w:rsidR="00F82835" w:rsidRDefault="00F82835" w:rsidP="00E63B30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5C0B09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Who should send the </w:t>
                      </w:r>
                      <w:r w:rsidR="005C0B09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>newsletter</w:t>
                      </w:r>
                      <w:r w:rsidRPr="005C0B09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:</w:t>
                      </w:r>
                      <w:r w:rsidR="00ED0BDB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 depending on the established structure and governance, the integrated project team, change management team, communication division</w:t>
                      </w:r>
                    </w:p>
                    <w:p w14:paraId="3D905970" w14:textId="3340F429" w:rsidR="001C0F96" w:rsidRDefault="001C0F96" w:rsidP="00E63B30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1C0F9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This template can also be adapted to be sent dire</w:t>
                      </w:r>
                      <w:r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ctly in email format.</w:t>
                      </w:r>
                    </w:p>
                    <w:p w14:paraId="32388D1D" w14:textId="5F9A677E" w:rsidR="005C0B09" w:rsidRPr="00337063" w:rsidRDefault="005C0B09" w:rsidP="00E63B30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337063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---</w:t>
                      </w:r>
                    </w:p>
                    <w:p w14:paraId="0112E109" w14:textId="368C46BB" w:rsidR="005C0B09" w:rsidRPr="00337063" w:rsidRDefault="005C0B09" w:rsidP="00E63B30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  <w:r w:rsidRPr="00337063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Objectifs : </w:t>
                      </w:r>
                      <w:r w:rsidRPr="00337063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Ce document </w:t>
                      </w:r>
                      <w:r w:rsidR="00D15E1D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constitue un</w:t>
                      </w:r>
                      <w:r w:rsidRPr="00337063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modèle pour structurer les </w:t>
                      </w:r>
                      <w:r w:rsidR="00337063" w:rsidRPr="00337063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in</w:t>
                      </w:r>
                      <w:r w:rsidR="00337063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folettres</w:t>
                      </w:r>
                      <w:r w:rsidR="00D15E1D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portant sur le</w:t>
                      </w:r>
                      <w:r w:rsidRPr="00337063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projet.</w:t>
                      </w:r>
                    </w:p>
                    <w:p w14:paraId="4C4FBEF5" w14:textId="28E76A3D" w:rsidR="005C0B09" w:rsidRPr="001377D1" w:rsidRDefault="005C0B09" w:rsidP="00E63B30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1377D1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A qui doit-il être envoyé : </w:t>
                      </w:r>
                      <w:r w:rsidRPr="001377D1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Tous les </w:t>
                      </w:r>
                      <w:r w:rsidRPr="008D10B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employés </w:t>
                      </w:r>
                      <w:r w:rsidR="00D15E1D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touchés</w:t>
                      </w:r>
                      <w:r w:rsidRPr="008D10B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par le projet</w:t>
                      </w:r>
                    </w:p>
                    <w:p w14:paraId="2A5D88AF" w14:textId="50E38013" w:rsidR="005C0B09" w:rsidRPr="00337063" w:rsidRDefault="005C0B09" w:rsidP="00E63B30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  <w:r w:rsidRPr="00337063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Quand envoyer l</w:t>
                      </w:r>
                      <w:r w:rsidR="00337063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’infolettre</w:t>
                      </w:r>
                      <w:r w:rsidR="00D15E1D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337063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: </w:t>
                      </w:r>
                      <w:r w:rsidRPr="00337063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Périodiquement, au cours de la phase de mise en œuvre.</w:t>
                      </w:r>
                    </w:p>
                    <w:p w14:paraId="30147C90" w14:textId="3C3A76C4" w:rsidR="00F82835" w:rsidRDefault="005C0B09" w:rsidP="00E63B30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8D10B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Qui doit envoyer </w:t>
                      </w:r>
                      <w:r w:rsidR="00337063" w:rsidRPr="008D10B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l’infolettre</w:t>
                      </w:r>
                      <w:r w:rsidRPr="008D10B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:</w:t>
                      </w:r>
                      <w:r w:rsidR="008D10BE" w:rsidRPr="008D10BE">
                        <w:rPr>
                          <w:lang w:val="fr-CA"/>
                        </w:rPr>
                        <w:t xml:space="preserve"> </w:t>
                      </w:r>
                      <w:r w:rsidR="00D15E1D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S</w:t>
                      </w:r>
                      <w:r w:rsidR="008D10BE" w:rsidRPr="001C0F9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elon la structure et la gouvernance établies, l'équipe de projet intégrée, l'équipe de gestion du changement, la direction de la communication</w:t>
                      </w:r>
                    </w:p>
                    <w:p w14:paraId="5940018E" w14:textId="4D78EDA0" w:rsidR="001C0F96" w:rsidRPr="008D10BE" w:rsidRDefault="001C0F96" w:rsidP="00E63B30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Ce gabarit peut aussi être adapté pour être envoyé en format courriel.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2A23C49C" w14:textId="1F53C0C8" w:rsidR="004A641F" w:rsidRPr="00E63B30" w:rsidRDefault="004A641F" w:rsidP="002B12BF">
      <w:pPr>
        <w:spacing w:after="160" w:line="259" w:lineRule="auto"/>
        <w:ind w:right="0"/>
        <w:rPr>
          <w:rFonts w:ascii="Calibri Light" w:eastAsiaTheme="majorEastAsia" w:hAnsi="Calibri Light" w:cs="Calibri Light"/>
          <w:b/>
          <w:i/>
          <w:iCs/>
          <w:color w:val="auto"/>
          <w:szCs w:val="26"/>
          <w:highlight w:val="lightGray"/>
          <w:lang w:val="fr-CA"/>
        </w:rPr>
      </w:pPr>
      <w:r w:rsidRPr="00E63B30">
        <w:rPr>
          <w:rFonts w:ascii="Calibri Light" w:hAnsi="Calibri Light" w:cs="Calibri Light"/>
          <w:i/>
          <w:iCs/>
          <w:highlight w:val="lightGray"/>
          <w:lang w:val="fr-CA"/>
        </w:rPr>
        <w:br w:type="page"/>
      </w:r>
    </w:p>
    <w:p w14:paraId="63D40E3B" w14:textId="3E908CCB" w:rsidR="00E63B30" w:rsidRDefault="00D15E1D" w:rsidP="00F96C73">
      <w:pPr>
        <w:pStyle w:val="Heading2"/>
        <w:rPr>
          <w:i/>
          <w:iCs/>
          <w:highlight w:val="lightGray"/>
          <w:lang w:val="fr-CA"/>
        </w:rPr>
      </w:pPr>
      <w:r w:rsidRPr="00167DAF">
        <w:rPr>
          <w:rFonts w:asciiTheme="minorHAnsi" w:eastAsiaTheme="minorHAnsi" w:hAnsiTheme="minorHAnsi" w:cstheme="minorBidi"/>
          <w:i/>
          <w:iCs/>
          <w:noProof/>
          <w:sz w:val="16"/>
          <w:szCs w:val="16"/>
          <w:highlight w:val="lightGray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B4FC99" wp14:editId="5786C32B">
                <wp:simplePos x="0" y="0"/>
                <wp:positionH relativeFrom="page">
                  <wp:posOffset>3057525</wp:posOffset>
                </wp:positionH>
                <wp:positionV relativeFrom="paragraph">
                  <wp:posOffset>523875</wp:posOffset>
                </wp:positionV>
                <wp:extent cx="4679950" cy="1962150"/>
                <wp:effectExtent l="0" t="0" r="6350" b="571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CF09019" w14:textId="45C58910" w:rsidR="00BB08A2" w:rsidRDefault="00D10FD6" w:rsidP="00F96C73">
                            <w:pPr>
                              <w:pStyle w:val="Heading4"/>
                            </w:pPr>
                            <w:r w:rsidRPr="00F96C73">
                              <w:t>Newsletter</w:t>
                            </w:r>
                            <w:r w:rsidR="00BB08A2" w:rsidRPr="00F96C73">
                              <w:t xml:space="preserve"> </w:t>
                            </w:r>
                            <w:r w:rsidR="007D5E78" w:rsidRPr="00F96C73">
                              <w:t>#</w:t>
                            </w:r>
                          </w:p>
                          <w:p w14:paraId="462806C0" w14:textId="30DF2A12" w:rsidR="00D15E1D" w:rsidRPr="00D15E1D" w:rsidRDefault="00D15E1D" w:rsidP="00D15E1D">
                            <w:pPr>
                              <w:pStyle w:val="Heading4"/>
                            </w:pPr>
                            <w:r>
                              <w:t>Infolettre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4FC9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0.75pt;margin-top:41.25pt;width:368.5pt;height:154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" filled="f" stroked="f">
                <v:shadow on="t" color="black" opacity="26214f" origin="-.5,-.5" offset=".74836mm,.74836mm"/>
                <v:textbox>
                  <w:txbxContent>
                    <w:p w14:paraId="0CF09019" w14:textId="45C58910" w:rsidR="00BB08A2" w:rsidRDefault="00D10FD6" w:rsidP="00F96C73">
                      <w:pPr>
                        <w:pStyle w:val="Heading4"/>
                      </w:pPr>
                      <w:r w:rsidRPr="00F96C73">
                        <w:t>Newsletter</w:t>
                      </w:r>
                      <w:r w:rsidR="00BB08A2" w:rsidRPr="00F96C73">
                        <w:t xml:space="preserve"> </w:t>
                      </w:r>
                      <w:r w:rsidR="007D5E78" w:rsidRPr="00F96C73">
                        <w:t>#</w:t>
                      </w:r>
                    </w:p>
                    <w:p w14:paraId="462806C0" w14:textId="30DF2A12" w:rsidR="00D15E1D" w:rsidRPr="00D15E1D" w:rsidRDefault="00D15E1D" w:rsidP="00D15E1D">
                      <w:pPr>
                        <w:pStyle w:val="Heading4"/>
                      </w:pPr>
                      <w:r>
                        <w:t>Infolettre #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67DAF">
        <w:rPr>
          <w:rFonts w:asciiTheme="minorHAnsi" w:eastAsiaTheme="minorHAnsi" w:hAnsiTheme="minorHAnsi" w:cstheme="minorBidi"/>
          <w:i/>
          <w:iCs/>
          <w:noProof/>
          <w:sz w:val="16"/>
          <w:szCs w:val="16"/>
          <w:highlight w:val="lightGra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947681" wp14:editId="17C5B2F0">
                <wp:simplePos x="0" y="0"/>
                <wp:positionH relativeFrom="column">
                  <wp:posOffset>-590550</wp:posOffset>
                </wp:positionH>
                <wp:positionV relativeFrom="paragraph">
                  <wp:posOffset>285750</wp:posOffset>
                </wp:positionV>
                <wp:extent cx="4219575" cy="1138555"/>
                <wp:effectExtent l="0" t="0" r="9525" b="31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138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F7F8C" w14:textId="3FE2BB2C" w:rsidR="002203A8" w:rsidRDefault="007D5E78" w:rsidP="00BB08A2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[</w:t>
                            </w:r>
                            <w:r w:rsidR="00BB08A2" w:rsidRPr="002468B7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Department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/Agency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]</w:t>
                            </w:r>
                            <w:r w:rsidR="00D15E1D" w:rsidRPr="00D15E1D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15E1D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[</w:t>
                            </w:r>
                            <w:proofErr w:type="spellStart"/>
                            <w:r w:rsidR="00D15E1D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Ministère</w:t>
                            </w:r>
                            <w:proofErr w:type="spellEnd"/>
                            <w:r w:rsidR="00D15E1D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/</w:t>
                            </w:r>
                            <w:proofErr w:type="spellStart"/>
                            <w:r w:rsidR="00D15E1D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Agence</w:t>
                            </w:r>
                            <w:proofErr w:type="spellEnd"/>
                            <w:r w:rsidR="00D15E1D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]</w:t>
                            </w:r>
                          </w:p>
                          <w:p w14:paraId="5279CB7E" w14:textId="6A600EF3" w:rsidR="00BB08A2" w:rsidRPr="0022219F" w:rsidRDefault="007D5E78" w:rsidP="00BB08A2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[address</w:t>
                            </w:r>
                            <w:r w:rsidR="001377D1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/</w:t>
                            </w:r>
                            <w:proofErr w:type="spellStart"/>
                            <w:r w:rsidR="001377D1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]</w:t>
                            </w:r>
                          </w:p>
                          <w:p w14:paraId="59C37BD7" w14:textId="7C64E581" w:rsidR="007D5E78" w:rsidRPr="002B12BF" w:rsidRDefault="007D5E78" w:rsidP="008B2B58">
                            <w:pPr>
                              <w:spacing w:after="160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0"/>
                                <w:lang w:val="fr-CA"/>
                              </w:rPr>
                            </w:pPr>
                            <w:r w:rsidRPr="002B12BF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0"/>
                                <w:lang w:val="fr-CA"/>
                              </w:rPr>
                              <w:t>[project details</w:t>
                            </w:r>
                            <w:r w:rsidR="001377D1" w:rsidRPr="002B12BF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0"/>
                                <w:lang w:val="fr-CA"/>
                              </w:rPr>
                              <w:t xml:space="preserve">/Informations </w:t>
                            </w:r>
                            <w:r w:rsidR="00D15E1D" w:rsidRPr="002B12BF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0"/>
                                <w:lang w:val="fr-CA"/>
                              </w:rPr>
                              <w:t>relatives au</w:t>
                            </w:r>
                            <w:r w:rsidR="001377D1" w:rsidRPr="002B12BF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0"/>
                                <w:lang w:val="fr-CA"/>
                              </w:rPr>
                              <w:t xml:space="preserve"> projet</w:t>
                            </w:r>
                            <w:r w:rsidRPr="002B12BF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0"/>
                                <w:lang w:val="fr-CA"/>
                              </w:rPr>
                              <w:t xml:space="preserve">] </w:t>
                            </w:r>
                          </w:p>
                          <w:p w14:paraId="4C9F0E33" w14:textId="6CD80660" w:rsidR="00BB08A2" w:rsidRPr="0022219F" w:rsidRDefault="007D5E78" w:rsidP="007D5E78">
                            <w:pPr>
                              <w:spacing w:after="0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D5E78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0"/>
                                <w:szCs w:val="16"/>
                                <w:lang w:val="en-US"/>
                              </w:rPr>
                              <w:t>[Date/Month Year</w:t>
                            </w:r>
                            <w:r w:rsidR="001377D1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0"/>
                                <w:szCs w:val="16"/>
                                <w:lang w:val="en-US"/>
                              </w:rPr>
                              <w:t xml:space="preserve">/date, </w:t>
                            </w:r>
                            <w:proofErr w:type="spellStart"/>
                            <w:r w:rsidR="001377D1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0"/>
                                <w:szCs w:val="16"/>
                                <w:lang w:val="en-US"/>
                              </w:rPr>
                              <w:t>mois</w:t>
                            </w:r>
                            <w:proofErr w:type="spellEnd"/>
                            <w:r w:rsidR="001377D1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0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1377D1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0"/>
                                <w:szCs w:val="16"/>
                                <w:lang w:val="en-US"/>
                              </w:rPr>
                              <w:t>année</w:t>
                            </w:r>
                            <w:proofErr w:type="spellEnd"/>
                            <w:r w:rsidRPr="007D5E78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0"/>
                                <w:szCs w:val="16"/>
                                <w:lang w:val="en-US"/>
                              </w:rPr>
                              <w:t>]</w:t>
                            </w:r>
                            <w:r w:rsidR="00BB08A2" w:rsidRPr="0022219F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47681" id="_x0000_s1028" type="#_x0000_t202" style="position:absolute;margin-left:-46.5pt;margin-top:22.5pt;width:332.25pt;height:89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" fillcolor="#134 [2408]" stroked="f">
                <v:textbox style="mso-fit-shape-to-text:t">
                  <w:txbxContent>
                    <w:p w14:paraId="5A5F7F8C" w14:textId="3FE2BB2C" w:rsidR="002203A8" w:rsidRDefault="007D5E78" w:rsidP="00BB08A2">
                      <w:pPr>
                        <w:spacing w:after="0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[</w:t>
                      </w:r>
                      <w:r w:rsidR="00BB08A2" w:rsidRPr="002468B7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Department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/Agency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]</w:t>
                      </w:r>
                      <w:r w:rsidR="00D15E1D" w:rsidRPr="00D15E1D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D15E1D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[</w:t>
                      </w:r>
                      <w:proofErr w:type="spellStart"/>
                      <w:r w:rsidR="00D15E1D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Ministère</w:t>
                      </w:r>
                      <w:proofErr w:type="spellEnd"/>
                      <w:r w:rsidR="00D15E1D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/</w:t>
                      </w:r>
                      <w:proofErr w:type="spellStart"/>
                      <w:r w:rsidR="00D15E1D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Agence</w:t>
                      </w:r>
                      <w:proofErr w:type="spellEnd"/>
                      <w:r w:rsidR="00D15E1D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]</w:t>
                      </w:r>
                    </w:p>
                    <w:p w14:paraId="5279CB7E" w14:textId="6A600EF3" w:rsidR="00BB08A2" w:rsidRPr="0022219F" w:rsidRDefault="007D5E78" w:rsidP="00BB08A2">
                      <w:pPr>
                        <w:spacing w:after="0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[address</w:t>
                      </w:r>
                      <w:r w:rsidR="001377D1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/</w:t>
                      </w:r>
                      <w:proofErr w:type="spellStart"/>
                      <w:r w:rsidR="001377D1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adresse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]</w:t>
                      </w:r>
                    </w:p>
                    <w:p w14:paraId="59C37BD7" w14:textId="7C64E581" w:rsidR="007D5E78" w:rsidRPr="002B12BF" w:rsidRDefault="007D5E78" w:rsidP="008B2B58">
                      <w:pPr>
                        <w:spacing w:after="160"/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0"/>
                          <w:lang w:val="fr-CA"/>
                        </w:rPr>
                      </w:pPr>
                      <w:r w:rsidRPr="002B12BF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0"/>
                          <w:lang w:val="fr-CA"/>
                        </w:rPr>
                        <w:t>[project details</w:t>
                      </w:r>
                      <w:r w:rsidR="001377D1" w:rsidRPr="002B12BF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0"/>
                          <w:lang w:val="fr-CA"/>
                        </w:rPr>
                        <w:t xml:space="preserve">/Informations </w:t>
                      </w:r>
                      <w:r w:rsidR="00D15E1D" w:rsidRPr="002B12BF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0"/>
                          <w:lang w:val="fr-CA"/>
                        </w:rPr>
                        <w:t>relatives au</w:t>
                      </w:r>
                      <w:r w:rsidR="001377D1" w:rsidRPr="002B12BF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0"/>
                          <w:lang w:val="fr-CA"/>
                        </w:rPr>
                        <w:t xml:space="preserve"> projet</w:t>
                      </w:r>
                      <w:r w:rsidRPr="002B12BF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0"/>
                          <w:lang w:val="fr-CA"/>
                        </w:rPr>
                        <w:t xml:space="preserve">] </w:t>
                      </w:r>
                    </w:p>
                    <w:p w14:paraId="4C9F0E33" w14:textId="6CD80660" w:rsidR="00BB08A2" w:rsidRPr="0022219F" w:rsidRDefault="007D5E78" w:rsidP="007D5E78">
                      <w:pPr>
                        <w:spacing w:after="0"/>
                        <w:rPr>
                          <w:rFonts w:cstheme="minorHAnsi"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7D5E78">
                        <w:rPr>
                          <w:rFonts w:cstheme="minorHAnsi"/>
                          <w:bCs/>
                          <w:color w:val="FFFFFF" w:themeColor="background1"/>
                          <w:sz w:val="20"/>
                          <w:szCs w:val="16"/>
                          <w:lang w:val="en-US"/>
                        </w:rPr>
                        <w:t>[Date/Month Year</w:t>
                      </w:r>
                      <w:r w:rsidR="001377D1">
                        <w:rPr>
                          <w:rFonts w:cstheme="minorHAnsi"/>
                          <w:bCs/>
                          <w:color w:val="FFFFFF" w:themeColor="background1"/>
                          <w:sz w:val="20"/>
                          <w:szCs w:val="16"/>
                          <w:lang w:val="en-US"/>
                        </w:rPr>
                        <w:t xml:space="preserve">/date, </w:t>
                      </w:r>
                      <w:proofErr w:type="spellStart"/>
                      <w:r w:rsidR="001377D1">
                        <w:rPr>
                          <w:rFonts w:cstheme="minorHAnsi"/>
                          <w:bCs/>
                          <w:color w:val="FFFFFF" w:themeColor="background1"/>
                          <w:sz w:val="20"/>
                          <w:szCs w:val="16"/>
                          <w:lang w:val="en-US"/>
                        </w:rPr>
                        <w:t>mois</w:t>
                      </w:r>
                      <w:proofErr w:type="spellEnd"/>
                      <w:r w:rsidR="001377D1">
                        <w:rPr>
                          <w:rFonts w:cstheme="minorHAnsi"/>
                          <w:bCs/>
                          <w:color w:val="FFFFFF" w:themeColor="background1"/>
                          <w:sz w:val="20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="001377D1">
                        <w:rPr>
                          <w:rFonts w:cstheme="minorHAnsi"/>
                          <w:bCs/>
                          <w:color w:val="FFFFFF" w:themeColor="background1"/>
                          <w:sz w:val="20"/>
                          <w:szCs w:val="16"/>
                          <w:lang w:val="en-US"/>
                        </w:rPr>
                        <w:t>année</w:t>
                      </w:r>
                      <w:proofErr w:type="spellEnd"/>
                      <w:r w:rsidRPr="007D5E78">
                        <w:rPr>
                          <w:rFonts w:cstheme="minorHAnsi"/>
                          <w:bCs/>
                          <w:color w:val="FFFFFF" w:themeColor="background1"/>
                          <w:sz w:val="20"/>
                          <w:szCs w:val="16"/>
                          <w:lang w:val="en-US"/>
                        </w:rPr>
                        <w:t>]</w:t>
                      </w:r>
                      <w:r w:rsidR="00BB08A2" w:rsidRPr="0022219F">
                        <w:rPr>
                          <w:rFonts w:cstheme="minorHAnsi"/>
                          <w:bCs/>
                          <w:color w:val="FFFFFF" w:themeColor="background1"/>
                          <w:sz w:val="20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B30" w:rsidRPr="00167DAF">
        <w:rPr>
          <w:rFonts w:asciiTheme="minorHAnsi" w:eastAsiaTheme="minorHAnsi" w:hAnsiTheme="minorHAnsi" w:cstheme="minorBidi"/>
          <w:i/>
          <w:iCs/>
          <w:noProof/>
          <w:sz w:val="16"/>
          <w:szCs w:val="16"/>
          <w:highlight w:val="lightGray"/>
        </w:rPr>
        <w:drawing>
          <wp:anchor distT="0" distB="0" distL="114300" distR="114300" simplePos="0" relativeHeight="251677696" behindDoc="0" locked="0" layoutInCell="1" allowOverlap="1" wp14:anchorId="3DFEC3D1" wp14:editId="24B25A07">
            <wp:simplePos x="0" y="0"/>
            <wp:positionH relativeFrom="page">
              <wp:align>right</wp:align>
            </wp:positionH>
            <wp:positionV relativeFrom="paragraph">
              <wp:posOffset>180340</wp:posOffset>
            </wp:positionV>
            <wp:extent cx="7772400" cy="23241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72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17097" w14:textId="36AF055F" w:rsidR="00446753" w:rsidRPr="00F96C73" w:rsidRDefault="00446753" w:rsidP="00F96C73">
      <w:pPr>
        <w:pStyle w:val="Heading2"/>
        <w:rPr>
          <w:i/>
          <w:iCs/>
          <w:lang w:val="fr-CA"/>
        </w:rPr>
      </w:pPr>
      <w:r w:rsidRPr="00167DAF">
        <w:rPr>
          <w:i/>
          <w:iCs/>
          <w:highlight w:val="lightGray"/>
          <w:lang w:val="fr-CA"/>
        </w:rPr>
        <w:t>Le texte en français suit</w:t>
      </w:r>
    </w:p>
    <w:tbl>
      <w:tblPr>
        <w:tblStyle w:val="TableGrid"/>
        <w:tblpPr w:leftFromText="180" w:rightFromText="180" w:vertAnchor="text" w:horzAnchor="margin" w:tblpXSpec="center" w:tblpY="213"/>
        <w:tblW w:w="11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248"/>
        <w:gridCol w:w="2030"/>
        <w:gridCol w:w="236"/>
        <w:gridCol w:w="2030"/>
        <w:gridCol w:w="236"/>
        <w:gridCol w:w="2030"/>
        <w:gridCol w:w="236"/>
        <w:gridCol w:w="2030"/>
      </w:tblGrid>
      <w:tr w:rsidR="00FE476F" w14:paraId="00941DCB" w14:textId="77777777" w:rsidTr="00337063">
        <w:tc>
          <w:tcPr>
            <w:tcW w:w="2018" w:type="dxa"/>
            <w:tcBorders>
              <w:left w:val="single" w:sz="4" w:space="0" w:color="auto"/>
            </w:tcBorders>
            <w:shd w:val="clear" w:color="auto" w:fill="5C5D61" w:themeFill="accent6" w:themeFillShade="80"/>
            <w:vAlign w:val="bottom"/>
          </w:tcPr>
          <w:p w14:paraId="66FD81B9" w14:textId="2A2CE9E5" w:rsidR="00FE476F" w:rsidRPr="00A442EE" w:rsidRDefault="003D50DA" w:rsidP="008B2B58">
            <w:pPr>
              <w:spacing w:after="0"/>
              <w:jc w:val="center"/>
              <w:rPr>
                <w:rFonts w:ascii="Tw Cen MT" w:hAnsi="Tw Cen MT"/>
                <w:color w:val="FFFFFF" w:themeColor="background1"/>
              </w:rPr>
            </w:pPr>
            <w:bookmarkStart w:id="2" w:name="_Hlk31624102"/>
            <w:r>
              <w:rPr>
                <w:rFonts w:ascii="Tw Cen MT" w:hAnsi="Tw Cen MT"/>
                <w:color w:val="FFFFFF" w:themeColor="background1"/>
              </w:rPr>
              <w:t>MONTH</w:t>
            </w:r>
            <w:r w:rsidR="001377D1">
              <w:rPr>
                <w:rFonts w:ascii="Tw Cen MT" w:hAnsi="Tw Cen MT"/>
                <w:color w:val="FFFFFF" w:themeColor="background1"/>
              </w:rPr>
              <w:t>/MOIS</w:t>
            </w:r>
          </w:p>
        </w:tc>
        <w:tc>
          <w:tcPr>
            <w:tcW w:w="248" w:type="dxa"/>
            <w:tcBorders>
              <w:right w:val="single" w:sz="4" w:space="0" w:color="auto"/>
            </w:tcBorders>
            <w:vAlign w:val="bottom"/>
          </w:tcPr>
          <w:p w14:paraId="26667EA9" w14:textId="77777777" w:rsidR="00FE476F" w:rsidRPr="00A442EE" w:rsidRDefault="00FE476F" w:rsidP="008B2B58">
            <w:pPr>
              <w:spacing w:after="0"/>
              <w:jc w:val="center"/>
              <w:rPr>
                <w:rFonts w:ascii="Tw Cen MT" w:hAnsi="Tw Cen MT"/>
                <w:color w:val="FFFFFF" w:themeColor="background1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5C5D61" w:themeFill="accent6" w:themeFillShade="80"/>
            <w:vAlign w:val="bottom"/>
          </w:tcPr>
          <w:p w14:paraId="4515D4D0" w14:textId="6B7EB7AB" w:rsidR="00FE476F" w:rsidRPr="00A442EE" w:rsidRDefault="001377D1" w:rsidP="008B2B58">
            <w:pPr>
              <w:spacing w:after="0"/>
              <w:jc w:val="center"/>
              <w:rPr>
                <w:rFonts w:ascii="Tw Cen MT" w:hAnsi="Tw Cen MT"/>
                <w:color w:val="FFFFFF" w:themeColor="background1"/>
              </w:rPr>
            </w:pPr>
            <w:r>
              <w:rPr>
                <w:rFonts w:ascii="Tw Cen MT" w:hAnsi="Tw Cen MT"/>
                <w:color w:val="FFFFFF" w:themeColor="background1"/>
              </w:rPr>
              <w:t>MONTH/MOIS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14:paraId="71920AF9" w14:textId="77777777" w:rsidR="00FE476F" w:rsidRPr="00A442EE" w:rsidRDefault="00FE476F" w:rsidP="008B2B58">
            <w:pPr>
              <w:spacing w:after="0"/>
              <w:jc w:val="center"/>
              <w:rPr>
                <w:rFonts w:ascii="Tw Cen MT" w:hAnsi="Tw Cen MT"/>
                <w:color w:val="FFFFFF" w:themeColor="background1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5C5D61" w:themeFill="accent6" w:themeFillShade="80"/>
            <w:vAlign w:val="bottom"/>
          </w:tcPr>
          <w:p w14:paraId="0ABBE361" w14:textId="77590584" w:rsidR="00FE476F" w:rsidRPr="00A442EE" w:rsidRDefault="001377D1" w:rsidP="008B2B58">
            <w:pPr>
              <w:spacing w:after="0"/>
              <w:jc w:val="center"/>
              <w:rPr>
                <w:rFonts w:ascii="Tw Cen MT" w:hAnsi="Tw Cen MT"/>
                <w:color w:val="FFFFFF" w:themeColor="background1"/>
              </w:rPr>
            </w:pPr>
            <w:r>
              <w:rPr>
                <w:rFonts w:ascii="Tw Cen MT" w:hAnsi="Tw Cen MT"/>
                <w:color w:val="FFFFFF" w:themeColor="background1"/>
              </w:rPr>
              <w:t>MONTH/MOIS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14:paraId="650EA986" w14:textId="081A6E34" w:rsidR="00FE476F" w:rsidRPr="00A442EE" w:rsidRDefault="003D50DA" w:rsidP="008B2B58">
            <w:pPr>
              <w:spacing w:after="0"/>
              <w:jc w:val="center"/>
              <w:rPr>
                <w:rFonts w:ascii="Tw Cen MT" w:hAnsi="Tw Cen MT"/>
                <w:color w:val="FFFFFF" w:themeColor="background1"/>
              </w:rPr>
            </w:pPr>
            <w:r>
              <w:rPr>
                <w:rFonts w:ascii="Tw Cen MT" w:hAnsi="Tw Cen MT"/>
                <w:color w:val="FFFFFF" w:themeColor="background1"/>
              </w:rPr>
              <w:t>M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5C5D61" w:themeFill="accent6" w:themeFillShade="80"/>
            <w:vAlign w:val="bottom"/>
          </w:tcPr>
          <w:p w14:paraId="7E8A56BD" w14:textId="2D359676" w:rsidR="00FE476F" w:rsidRPr="00A442EE" w:rsidRDefault="001377D1" w:rsidP="008B2B58">
            <w:pPr>
              <w:spacing w:after="0"/>
              <w:jc w:val="center"/>
              <w:rPr>
                <w:rFonts w:ascii="Tw Cen MT" w:hAnsi="Tw Cen MT"/>
                <w:color w:val="FFFFFF" w:themeColor="background1"/>
              </w:rPr>
            </w:pPr>
            <w:r>
              <w:rPr>
                <w:rFonts w:ascii="Tw Cen MT" w:hAnsi="Tw Cen MT"/>
                <w:color w:val="FFFFFF" w:themeColor="background1"/>
              </w:rPr>
              <w:t>MONTH/MOIS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2E816E" w14:textId="77777777" w:rsidR="00FE476F" w:rsidRPr="00A442EE" w:rsidRDefault="00FE476F" w:rsidP="008B2B58">
            <w:pPr>
              <w:spacing w:after="0"/>
              <w:ind w:right="2580"/>
              <w:jc w:val="center"/>
              <w:rPr>
                <w:rFonts w:ascii="Tw Cen MT" w:hAnsi="Tw Cen MT"/>
                <w:color w:val="FFFFFF" w:themeColor="background1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5C5D61" w:themeFill="accent6" w:themeFillShade="80"/>
            <w:vAlign w:val="bottom"/>
          </w:tcPr>
          <w:p w14:paraId="3F281AAC" w14:textId="7BD9E9EE" w:rsidR="00FE476F" w:rsidRPr="00A442EE" w:rsidRDefault="001377D1" w:rsidP="008B2B58">
            <w:pPr>
              <w:spacing w:after="0"/>
              <w:jc w:val="center"/>
              <w:rPr>
                <w:rFonts w:ascii="Tw Cen MT" w:hAnsi="Tw Cen MT"/>
                <w:color w:val="FFFFFF" w:themeColor="background1"/>
              </w:rPr>
            </w:pPr>
            <w:r>
              <w:rPr>
                <w:rFonts w:ascii="Tw Cen MT" w:hAnsi="Tw Cen MT"/>
                <w:color w:val="FFFFFF" w:themeColor="background1"/>
              </w:rPr>
              <w:t>MONTH/MOIS</w:t>
            </w:r>
          </w:p>
        </w:tc>
      </w:tr>
      <w:tr w:rsidR="00FE476F" w14:paraId="6F806608" w14:textId="77777777" w:rsidTr="00337063">
        <w:trPr>
          <w:trHeight w:val="50"/>
        </w:trPr>
        <w:tc>
          <w:tcPr>
            <w:tcW w:w="2018" w:type="dxa"/>
            <w:tcBorders>
              <w:left w:val="single" w:sz="4" w:space="0" w:color="auto"/>
            </w:tcBorders>
          </w:tcPr>
          <w:p w14:paraId="4D479809" w14:textId="77777777" w:rsidR="00FE476F" w:rsidRPr="00A442EE" w:rsidRDefault="00FE476F" w:rsidP="008B2B58">
            <w:pPr>
              <w:spacing w:after="0"/>
              <w:rPr>
                <w:rFonts w:ascii="Tw Cen MT" w:hAnsi="Tw Cen MT"/>
                <w:sz w:val="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14:paraId="4EA08050" w14:textId="77777777" w:rsidR="00FE476F" w:rsidRPr="00A442EE" w:rsidRDefault="00FE476F" w:rsidP="008B2B58">
            <w:pPr>
              <w:spacing w:after="0"/>
              <w:rPr>
                <w:rFonts w:ascii="Tw Cen MT" w:hAnsi="Tw Cen MT"/>
                <w:sz w:val="8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14:paraId="7E6769B4" w14:textId="77777777" w:rsidR="00FE476F" w:rsidRPr="00A442EE" w:rsidRDefault="00FE476F" w:rsidP="008B2B58">
            <w:pPr>
              <w:spacing w:after="0"/>
              <w:rPr>
                <w:rFonts w:ascii="Tw Cen MT" w:hAnsi="Tw Cen MT"/>
                <w:sz w:val="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04F2D21" w14:textId="77777777" w:rsidR="00FE476F" w:rsidRPr="00A442EE" w:rsidRDefault="00FE476F" w:rsidP="008B2B58">
            <w:pPr>
              <w:spacing w:after="0"/>
              <w:rPr>
                <w:rFonts w:ascii="Tw Cen MT" w:hAnsi="Tw Cen MT"/>
                <w:sz w:val="8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14:paraId="588325E0" w14:textId="77777777" w:rsidR="00FE476F" w:rsidRPr="00A442EE" w:rsidRDefault="00FE476F" w:rsidP="008B2B58">
            <w:pPr>
              <w:spacing w:after="0"/>
              <w:rPr>
                <w:rFonts w:ascii="Tw Cen MT" w:hAnsi="Tw Cen MT"/>
                <w:sz w:val="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A50E8E1" w14:textId="77777777" w:rsidR="00FE476F" w:rsidRPr="00A442EE" w:rsidRDefault="00FE476F" w:rsidP="008B2B58">
            <w:pPr>
              <w:spacing w:after="0"/>
              <w:rPr>
                <w:rFonts w:ascii="Tw Cen MT" w:hAnsi="Tw Cen MT"/>
                <w:sz w:val="8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14:paraId="4D02C5CC" w14:textId="77777777" w:rsidR="00FE476F" w:rsidRPr="00A442EE" w:rsidRDefault="00FE476F" w:rsidP="008B2B58">
            <w:pPr>
              <w:spacing w:after="0"/>
              <w:rPr>
                <w:rFonts w:ascii="Tw Cen MT" w:hAnsi="Tw Cen MT"/>
                <w:sz w:val="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E6AF693" w14:textId="77777777" w:rsidR="00FE476F" w:rsidRPr="00A442EE" w:rsidRDefault="00FE476F" w:rsidP="008B2B58">
            <w:pPr>
              <w:spacing w:after="0"/>
              <w:rPr>
                <w:rFonts w:ascii="Tw Cen MT" w:hAnsi="Tw Cen MT"/>
                <w:sz w:val="8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14:paraId="688272F1" w14:textId="77777777" w:rsidR="00FE476F" w:rsidRPr="00A442EE" w:rsidRDefault="00FE476F" w:rsidP="008B2B58">
            <w:pPr>
              <w:spacing w:after="0"/>
              <w:rPr>
                <w:rFonts w:ascii="Tw Cen MT" w:hAnsi="Tw Cen MT"/>
                <w:sz w:val="8"/>
              </w:rPr>
            </w:pPr>
          </w:p>
        </w:tc>
      </w:tr>
      <w:tr w:rsidR="00FE476F" w:rsidRPr="002B12BF" w14:paraId="481E75B1" w14:textId="77777777" w:rsidTr="00D15E1D">
        <w:trPr>
          <w:trHeight w:val="207"/>
        </w:trPr>
        <w:tc>
          <w:tcPr>
            <w:tcW w:w="2018" w:type="dxa"/>
            <w:tcBorders>
              <w:left w:val="single" w:sz="4" w:space="0" w:color="auto"/>
            </w:tcBorders>
          </w:tcPr>
          <w:p w14:paraId="7C317D9B" w14:textId="3D041E65" w:rsidR="00FE476F" w:rsidRPr="00D15E1D" w:rsidRDefault="00F82835" w:rsidP="008B2B58">
            <w:pPr>
              <w:spacing w:after="0"/>
              <w:rPr>
                <w:rFonts w:ascii="Tw Cen MT" w:hAnsi="Tw Cen MT"/>
                <w:highlight w:val="yellow"/>
                <w:lang w:val="fr-CA"/>
              </w:rPr>
            </w:pPr>
            <w:r w:rsidRPr="00D15E1D">
              <w:rPr>
                <w:rFonts w:ascii="Tw Cen MT" w:hAnsi="Tw Cen MT"/>
                <w:highlight w:val="yellow"/>
                <w:lang w:val="fr-CA"/>
              </w:rPr>
              <w:t xml:space="preserve">Project </w:t>
            </w:r>
            <w:proofErr w:type="spellStart"/>
            <w:r w:rsidRPr="00D15E1D">
              <w:rPr>
                <w:rFonts w:ascii="Tw Cen MT" w:hAnsi="Tw Cen MT"/>
                <w:highlight w:val="yellow"/>
                <w:lang w:val="fr-CA"/>
              </w:rPr>
              <w:t>step</w:t>
            </w:r>
            <w:proofErr w:type="spellEnd"/>
            <w:r w:rsidR="00D15E1D" w:rsidRPr="00D15E1D">
              <w:rPr>
                <w:rFonts w:ascii="Tw Cen MT" w:hAnsi="Tw Cen MT"/>
                <w:highlight w:val="yellow"/>
                <w:lang w:val="fr-CA"/>
              </w:rPr>
              <w:t xml:space="preserve">/Étape du </w:t>
            </w:r>
            <w:r w:rsidR="00D15E1D">
              <w:rPr>
                <w:rFonts w:ascii="Tw Cen MT" w:hAnsi="Tw Cen MT"/>
                <w:highlight w:val="yellow"/>
                <w:lang w:val="fr-CA"/>
              </w:rPr>
              <w:t>projet</w:t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14:paraId="11ACAF21" w14:textId="77777777" w:rsidR="00FE476F" w:rsidRPr="00D15E1D" w:rsidRDefault="00FE476F" w:rsidP="008B2B58">
            <w:pPr>
              <w:spacing w:after="0"/>
              <w:rPr>
                <w:rFonts w:ascii="Tw Cen MT" w:hAnsi="Tw Cen MT"/>
                <w:lang w:val="fr-CA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14:paraId="28C7365E" w14:textId="29140183" w:rsidR="00FE476F" w:rsidRPr="00D15E1D" w:rsidRDefault="00F82835" w:rsidP="008B2B58">
            <w:pPr>
              <w:spacing w:after="0"/>
              <w:rPr>
                <w:rFonts w:ascii="Tw Cen MT" w:hAnsi="Tw Cen MT"/>
                <w:lang w:val="fr-CA"/>
              </w:rPr>
            </w:pPr>
            <w:r w:rsidRPr="00D15E1D">
              <w:rPr>
                <w:rFonts w:ascii="Tw Cen MT" w:hAnsi="Tw Cen MT"/>
                <w:highlight w:val="yellow"/>
                <w:lang w:val="fr-CA"/>
              </w:rPr>
              <w:t xml:space="preserve">Project </w:t>
            </w:r>
            <w:proofErr w:type="spellStart"/>
            <w:r w:rsidRPr="00D15E1D">
              <w:rPr>
                <w:rFonts w:ascii="Tw Cen MT" w:hAnsi="Tw Cen MT"/>
                <w:highlight w:val="yellow"/>
                <w:lang w:val="fr-CA"/>
              </w:rPr>
              <w:t>step</w:t>
            </w:r>
            <w:proofErr w:type="spellEnd"/>
            <w:r w:rsidR="00D15E1D" w:rsidRPr="00D15E1D">
              <w:rPr>
                <w:rFonts w:ascii="Tw Cen MT" w:hAnsi="Tw Cen MT"/>
                <w:highlight w:val="yellow"/>
                <w:lang w:val="fr-CA"/>
              </w:rPr>
              <w:t>/Étape du projet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D7D8285" w14:textId="77777777" w:rsidR="00FE476F" w:rsidRPr="00D15E1D" w:rsidRDefault="00FE476F" w:rsidP="008B2B58">
            <w:pPr>
              <w:spacing w:after="0"/>
              <w:rPr>
                <w:rFonts w:ascii="Tw Cen MT" w:hAnsi="Tw Cen MT"/>
                <w:lang w:val="fr-CA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14:paraId="5305285E" w14:textId="1D815C4A" w:rsidR="00FE476F" w:rsidRPr="00D15E1D" w:rsidRDefault="00F82835" w:rsidP="008B2B58">
            <w:pPr>
              <w:spacing w:after="0"/>
              <w:rPr>
                <w:rFonts w:ascii="Tw Cen MT" w:hAnsi="Tw Cen MT"/>
                <w:lang w:val="fr-CA"/>
              </w:rPr>
            </w:pPr>
            <w:r w:rsidRPr="00D15E1D">
              <w:rPr>
                <w:rFonts w:ascii="Tw Cen MT" w:hAnsi="Tw Cen MT"/>
                <w:highlight w:val="yellow"/>
                <w:lang w:val="fr-CA"/>
              </w:rPr>
              <w:t xml:space="preserve">Project </w:t>
            </w:r>
            <w:proofErr w:type="spellStart"/>
            <w:r w:rsidRPr="00D15E1D">
              <w:rPr>
                <w:rFonts w:ascii="Tw Cen MT" w:hAnsi="Tw Cen MT"/>
                <w:highlight w:val="yellow"/>
                <w:lang w:val="fr-CA"/>
              </w:rPr>
              <w:t>step</w:t>
            </w:r>
            <w:proofErr w:type="spellEnd"/>
            <w:r w:rsidR="00D15E1D" w:rsidRPr="00D15E1D">
              <w:rPr>
                <w:rFonts w:ascii="Tw Cen MT" w:hAnsi="Tw Cen MT"/>
                <w:highlight w:val="yellow"/>
                <w:lang w:val="fr-CA"/>
              </w:rPr>
              <w:t>/Étape du projet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7EA8853" w14:textId="77777777" w:rsidR="00FE476F" w:rsidRPr="00D15E1D" w:rsidRDefault="00FE476F" w:rsidP="008B2B58">
            <w:pPr>
              <w:spacing w:after="0"/>
              <w:rPr>
                <w:rFonts w:ascii="Tw Cen MT" w:hAnsi="Tw Cen MT"/>
                <w:lang w:val="fr-CA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14:paraId="4B7C9A63" w14:textId="6F00F86A" w:rsidR="00FE476F" w:rsidRPr="00D15E1D" w:rsidRDefault="00F82835" w:rsidP="008B2B58">
            <w:pPr>
              <w:spacing w:after="0"/>
              <w:rPr>
                <w:rFonts w:ascii="Tw Cen MT" w:hAnsi="Tw Cen MT"/>
                <w:lang w:val="fr-CA"/>
              </w:rPr>
            </w:pPr>
            <w:r w:rsidRPr="00D15E1D">
              <w:rPr>
                <w:rFonts w:ascii="Tw Cen MT" w:hAnsi="Tw Cen MT"/>
                <w:highlight w:val="yellow"/>
                <w:lang w:val="fr-CA"/>
              </w:rPr>
              <w:t xml:space="preserve">Project </w:t>
            </w:r>
            <w:proofErr w:type="spellStart"/>
            <w:r w:rsidRPr="00D15E1D">
              <w:rPr>
                <w:rFonts w:ascii="Tw Cen MT" w:hAnsi="Tw Cen MT"/>
                <w:highlight w:val="yellow"/>
                <w:lang w:val="fr-CA"/>
              </w:rPr>
              <w:t>step</w:t>
            </w:r>
            <w:proofErr w:type="spellEnd"/>
            <w:r w:rsidR="00D15E1D" w:rsidRPr="00D15E1D">
              <w:rPr>
                <w:rFonts w:ascii="Tw Cen MT" w:hAnsi="Tw Cen MT"/>
                <w:highlight w:val="yellow"/>
                <w:lang w:val="fr-CA"/>
              </w:rPr>
              <w:t>/Étape du projet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63BB7B0" w14:textId="77777777" w:rsidR="00FE476F" w:rsidRPr="00D15E1D" w:rsidRDefault="00FE476F" w:rsidP="008B2B58">
            <w:pPr>
              <w:spacing w:after="0"/>
              <w:rPr>
                <w:rFonts w:ascii="Tw Cen MT" w:hAnsi="Tw Cen MT"/>
                <w:lang w:val="fr-CA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14:paraId="3C0287BF" w14:textId="086B898B" w:rsidR="00FE476F" w:rsidRPr="00D15E1D" w:rsidRDefault="00F82835" w:rsidP="008B2B58">
            <w:pPr>
              <w:spacing w:after="0"/>
              <w:rPr>
                <w:rFonts w:ascii="Tw Cen MT" w:hAnsi="Tw Cen MT"/>
                <w:lang w:val="fr-CA"/>
              </w:rPr>
            </w:pPr>
            <w:r w:rsidRPr="00D15E1D">
              <w:rPr>
                <w:rFonts w:ascii="Tw Cen MT" w:hAnsi="Tw Cen MT"/>
                <w:highlight w:val="yellow"/>
                <w:lang w:val="fr-CA"/>
              </w:rPr>
              <w:t xml:space="preserve">Project </w:t>
            </w:r>
            <w:proofErr w:type="spellStart"/>
            <w:r w:rsidRPr="00D15E1D">
              <w:rPr>
                <w:rFonts w:ascii="Tw Cen MT" w:hAnsi="Tw Cen MT"/>
                <w:highlight w:val="yellow"/>
                <w:lang w:val="fr-CA"/>
              </w:rPr>
              <w:t>step</w:t>
            </w:r>
            <w:proofErr w:type="spellEnd"/>
            <w:r w:rsidR="00D15E1D" w:rsidRPr="00D15E1D">
              <w:rPr>
                <w:rFonts w:ascii="Tw Cen MT" w:hAnsi="Tw Cen MT"/>
                <w:highlight w:val="yellow"/>
                <w:lang w:val="fr-CA"/>
              </w:rPr>
              <w:t>/Étape du projet</w:t>
            </w:r>
          </w:p>
        </w:tc>
      </w:tr>
      <w:bookmarkEnd w:id="2"/>
    </w:tbl>
    <w:p w14:paraId="2A0A3F60" w14:textId="315D6AF5" w:rsidR="003203C2" w:rsidRDefault="003203C2" w:rsidP="00203B2F">
      <w:pPr>
        <w:spacing w:after="0"/>
        <w:rPr>
          <w:sz w:val="20"/>
          <w:szCs w:val="20"/>
          <w:lang w:val="fr-CA"/>
        </w:rPr>
      </w:pPr>
    </w:p>
    <w:p w14:paraId="6AEFD4D5" w14:textId="2A49E706" w:rsidR="0089758B" w:rsidRPr="00446753" w:rsidRDefault="0089758B" w:rsidP="00203B2F">
      <w:pPr>
        <w:spacing w:after="0"/>
        <w:rPr>
          <w:sz w:val="20"/>
          <w:szCs w:val="20"/>
          <w:lang w:val="fr-CA"/>
        </w:rPr>
      </w:pPr>
    </w:p>
    <w:tbl>
      <w:tblPr>
        <w:tblStyle w:val="TableGrid"/>
        <w:tblpPr w:leftFromText="187" w:rightFromText="187" w:vertAnchor="page" w:horzAnchor="margin" w:tblpXSpec="center" w:tblpY="6409"/>
        <w:tblOverlap w:val="never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665"/>
      </w:tblGrid>
      <w:tr w:rsidR="00446753" w:rsidRPr="002B12BF" w14:paraId="0F12D66D" w14:textId="77777777" w:rsidTr="00FE476F">
        <w:trPr>
          <w:trHeight w:val="38"/>
        </w:trPr>
        <w:tc>
          <w:tcPr>
            <w:tcW w:w="5310" w:type="dxa"/>
            <w:shd w:val="clear" w:color="auto" w:fill="auto"/>
          </w:tcPr>
          <w:p w14:paraId="6C4D78E7" w14:textId="77777777" w:rsidR="00446753" w:rsidRPr="003D50DA" w:rsidRDefault="00446753" w:rsidP="00FE476F">
            <w:pPr>
              <w:rPr>
                <w:rFonts w:cstheme="minorHAnsi"/>
                <w:b/>
                <w:bCs/>
                <w:sz w:val="32"/>
                <w:szCs w:val="44"/>
              </w:rPr>
            </w:pPr>
            <w:r w:rsidRPr="003D50DA">
              <w:rPr>
                <w:rFonts w:cstheme="minorHAnsi"/>
                <w:b/>
                <w:bCs/>
                <w:color w:val="3B3838" w:themeColor="background2" w:themeShade="40"/>
                <w:sz w:val="32"/>
                <w:szCs w:val="44"/>
                <w:lang w:val="fr-FR"/>
              </w:rPr>
              <w:t xml:space="preserve">Highlights for </w:t>
            </w:r>
            <w:r w:rsidRPr="003D50DA">
              <w:rPr>
                <w:rFonts w:cstheme="minorHAnsi"/>
                <w:b/>
                <w:bCs/>
                <w:color w:val="3B3838" w:themeColor="background2" w:themeShade="40"/>
                <w:sz w:val="32"/>
                <w:szCs w:val="44"/>
              </w:rPr>
              <w:t>this</w:t>
            </w:r>
            <w:r w:rsidRPr="003D50DA">
              <w:rPr>
                <w:rFonts w:cstheme="minorHAnsi"/>
                <w:b/>
                <w:bCs/>
                <w:color w:val="3B3838" w:themeColor="background2" w:themeShade="40"/>
                <w:sz w:val="32"/>
                <w:szCs w:val="44"/>
                <w:lang w:val="fr-FR"/>
              </w:rPr>
              <w:t xml:space="preserve"> Week :</w:t>
            </w:r>
          </w:p>
        </w:tc>
        <w:tc>
          <w:tcPr>
            <w:tcW w:w="5665" w:type="dxa"/>
            <w:shd w:val="clear" w:color="auto" w:fill="auto"/>
          </w:tcPr>
          <w:p w14:paraId="662E0BA2" w14:textId="2676B0B4" w:rsidR="00446753" w:rsidRPr="00D15E1D" w:rsidRDefault="00D15E1D" w:rsidP="00FE476F">
            <w:pPr>
              <w:rPr>
                <w:rFonts w:cstheme="minorHAnsi"/>
                <w:b/>
                <w:bCs/>
                <w:sz w:val="32"/>
                <w:szCs w:val="44"/>
                <w:lang w:val="fr-CA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32"/>
                <w:szCs w:val="44"/>
                <w:lang w:val="fr-FR"/>
              </w:rPr>
              <w:t>Faits saillants</w:t>
            </w:r>
            <w:r w:rsidR="00446753" w:rsidRPr="003D50DA">
              <w:rPr>
                <w:rFonts w:cstheme="minorHAnsi"/>
                <w:b/>
                <w:bCs/>
                <w:color w:val="3B3838" w:themeColor="background2" w:themeShade="40"/>
                <w:sz w:val="32"/>
                <w:szCs w:val="44"/>
                <w:lang w:val="fr-FR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32"/>
                <w:szCs w:val="44"/>
                <w:lang w:val="fr-FR"/>
              </w:rPr>
              <w:t>de la</w:t>
            </w:r>
            <w:r w:rsidR="00446753" w:rsidRPr="003D50DA">
              <w:rPr>
                <w:rFonts w:cstheme="minorHAnsi"/>
                <w:b/>
                <w:bCs/>
                <w:color w:val="3B3838" w:themeColor="background2" w:themeShade="40"/>
                <w:sz w:val="32"/>
                <w:szCs w:val="44"/>
                <w:lang w:val="fr-FR"/>
              </w:rPr>
              <w:t xml:space="preserve"> semaine :</w:t>
            </w:r>
          </w:p>
        </w:tc>
      </w:tr>
      <w:tr w:rsidR="00C25099" w:rsidRPr="00F51D95" w14:paraId="02034572" w14:textId="77777777" w:rsidTr="00FE476F">
        <w:trPr>
          <w:trHeight w:val="159"/>
        </w:trPr>
        <w:tc>
          <w:tcPr>
            <w:tcW w:w="5310" w:type="dxa"/>
          </w:tcPr>
          <w:p w14:paraId="7C6DDFDF" w14:textId="162BE08B" w:rsidR="00BB08A2" w:rsidRPr="00337063" w:rsidRDefault="003D50DA" w:rsidP="00763D64">
            <w:pPr>
              <w:pStyle w:val="Highlights"/>
              <w:framePr w:hSpace="0" w:wrap="auto" w:vAnchor="margin" w:hAnchor="text" w:xAlign="left" w:yAlign="inline"/>
              <w:suppressOverlap w:val="0"/>
              <w:rPr>
                <w:highlight w:val="yellow"/>
                <w:lang w:val="en-US"/>
              </w:rPr>
            </w:pPr>
            <w:r w:rsidRPr="00337063">
              <w:rPr>
                <w:highlight w:val="yellow"/>
              </w:rPr>
              <w:t>SUBJECT(S)</w:t>
            </w:r>
          </w:p>
          <w:p w14:paraId="5C60019E" w14:textId="154AF884" w:rsidR="00D373AF" w:rsidRPr="003D50DA" w:rsidRDefault="00D373AF" w:rsidP="00F51D9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65" w:type="dxa"/>
          </w:tcPr>
          <w:p w14:paraId="70AED056" w14:textId="0459BB15" w:rsidR="00E66F5B" w:rsidRPr="003D50DA" w:rsidRDefault="003D50DA" w:rsidP="00465DBC">
            <w:pPr>
              <w:pStyle w:val="Highlights"/>
              <w:framePr w:hSpace="0" w:wrap="auto" w:vAnchor="margin" w:hAnchor="text" w:xAlign="left" w:yAlign="inline"/>
              <w:suppressOverlap w:val="0"/>
              <w:rPr>
                <w:rFonts w:cstheme="minorHAnsi"/>
                <w:lang w:val="fr-CA"/>
              </w:rPr>
            </w:pPr>
            <w:r w:rsidRPr="00337063">
              <w:rPr>
                <w:highlight w:val="yellow"/>
                <w:lang w:val="fr-CA"/>
              </w:rPr>
              <w:t>SUJET(S)</w:t>
            </w:r>
          </w:p>
        </w:tc>
      </w:tr>
    </w:tbl>
    <w:tbl>
      <w:tblPr>
        <w:tblStyle w:val="TableGrid"/>
        <w:tblW w:w="11242" w:type="dxa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ook w:val="04A0" w:firstRow="1" w:lastRow="0" w:firstColumn="1" w:lastColumn="0" w:noHBand="0" w:noVBand="1"/>
      </w:tblPr>
      <w:tblGrid>
        <w:gridCol w:w="11242"/>
      </w:tblGrid>
      <w:tr w:rsidR="00BF6E74" w:rsidRPr="00D15E1D" w14:paraId="19890203" w14:textId="77777777" w:rsidTr="00E63B30">
        <w:trPr>
          <w:trHeight w:val="3228"/>
          <w:jc w:val="center"/>
        </w:trPr>
        <w:tc>
          <w:tcPr>
            <w:tcW w:w="11242" w:type="dxa"/>
          </w:tcPr>
          <w:p w14:paraId="26332B5C" w14:textId="4EA53548" w:rsidR="00E66F5B" w:rsidRDefault="00FE4558" w:rsidP="00F96C73">
            <w:pPr>
              <w:pStyle w:val="Heading3"/>
              <w:outlineLvl w:val="2"/>
              <w:rPr>
                <w:lang w:val="fr-CA"/>
              </w:rPr>
            </w:pPr>
            <w:r w:rsidRPr="001C0F96">
              <w:rPr>
                <w:highlight w:val="yellow"/>
              </w:rPr>
              <w:t>[Placeholder for important information, quote or ‘Did you know?’</w:t>
            </w:r>
            <w:r w:rsidR="008D10BE" w:rsidRPr="001C0F96">
              <w:rPr>
                <w:highlight w:val="yellow"/>
              </w:rPr>
              <w:t xml:space="preserve">/ </w:t>
            </w:r>
            <w:r w:rsidR="008D10BE" w:rsidRPr="001C0F96">
              <w:rPr>
                <w:highlight w:val="yellow"/>
                <w:lang w:val="fr-CA"/>
              </w:rPr>
              <w:t>Espace réservé pour de l’information importante, une citation ou un « Saviez-vous que? »</w:t>
            </w:r>
            <w:r w:rsidRPr="001C0F96">
              <w:rPr>
                <w:highlight w:val="yellow"/>
                <w:lang w:val="fr-CA"/>
              </w:rPr>
              <w:t>]</w:t>
            </w:r>
          </w:p>
          <w:p w14:paraId="32F9ED9D" w14:textId="77777777" w:rsidR="00432DC3" w:rsidRPr="001C0F96" w:rsidRDefault="00432DC3" w:rsidP="00F96C73">
            <w:pPr>
              <w:pStyle w:val="Heading3"/>
              <w:outlineLvl w:val="2"/>
              <w:rPr>
                <w:lang w:val="fr-CA"/>
              </w:rPr>
            </w:pPr>
          </w:p>
          <w:p w14:paraId="0F6E2B40" w14:textId="2A02746C" w:rsidR="00410A0F" w:rsidRPr="001C0F96" w:rsidRDefault="003D50DA" w:rsidP="00410A0F">
            <w:pPr>
              <w:pStyle w:val="Heading1"/>
              <w:outlineLvl w:val="0"/>
              <w:rPr>
                <w:color w:val="113344" w:themeColor="accent5" w:themeShade="BF"/>
                <w:lang w:val="fr-CA"/>
              </w:rPr>
            </w:pPr>
            <w:r w:rsidRPr="001C0F96">
              <w:rPr>
                <w:color w:val="113344" w:themeColor="accent5" w:themeShade="BF"/>
                <w:highlight w:val="yellow"/>
                <w:lang w:val="fr-CA"/>
              </w:rPr>
              <w:t>SUBJECT(S) / SUJET(S)</w:t>
            </w:r>
          </w:p>
          <w:p w14:paraId="5C78F12A" w14:textId="6B63E393" w:rsidR="00410A0F" w:rsidRPr="008D10BE" w:rsidRDefault="008D10BE" w:rsidP="00410A0F">
            <w:pPr>
              <w:pStyle w:val="Heading1"/>
              <w:outlineLvl w:val="0"/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</w:pPr>
            <w:proofErr w:type="spellStart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Add</w:t>
            </w:r>
            <w:proofErr w:type="spellEnd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</w:t>
            </w:r>
            <w:proofErr w:type="spellStart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text</w:t>
            </w:r>
            <w:proofErr w:type="spellEnd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</w:t>
            </w:r>
            <w:proofErr w:type="spellStart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from</w:t>
            </w:r>
            <w:proofErr w:type="spellEnd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communication content guide </w:t>
            </w:r>
            <w:proofErr w:type="spellStart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here</w:t>
            </w:r>
            <w:proofErr w:type="spellEnd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/ </w:t>
            </w:r>
            <w:r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A</w:t>
            </w:r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joute</w:t>
            </w:r>
            <w:r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z</w:t>
            </w:r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</w:t>
            </w:r>
            <w:r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du</w:t>
            </w:r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texte </w:t>
            </w:r>
            <w:r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provenant du</w:t>
            </w:r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guide de contenu de la communication ici</w:t>
            </w:r>
          </w:p>
          <w:p w14:paraId="4C8A77C0" w14:textId="2E1981CB" w:rsidR="00167DAF" w:rsidRPr="008D10BE" w:rsidRDefault="003D50DA" w:rsidP="00167DAF">
            <w:pPr>
              <w:pStyle w:val="Heading1"/>
              <w:outlineLvl w:val="0"/>
              <w:rPr>
                <w:color w:val="113344" w:themeColor="accent5" w:themeShade="BF"/>
                <w:lang w:val="fr-CA"/>
              </w:rPr>
            </w:pPr>
            <w:r w:rsidRPr="008D10BE">
              <w:rPr>
                <w:color w:val="113344" w:themeColor="accent5" w:themeShade="BF"/>
                <w:lang w:val="fr-CA"/>
              </w:rPr>
              <w:t xml:space="preserve">Project </w:t>
            </w:r>
            <w:r w:rsidR="00167DAF" w:rsidRPr="008D10BE">
              <w:rPr>
                <w:color w:val="113344" w:themeColor="accent5" w:themeShade="BF"/>
                <w:lang w:val="fr-CA"/>
              </w:rPr>
              <w:t>Update</w:t>
            </w:r>
            <w:r w:rsidR="001377D1" w:rsidRPr="008D10BE">
              <w:rPr>
                <w:color w:val="113344" w:themeColor="accent5" w:themeShade="BF"/>
                <w:lang w:val="fr-CA"/>
              </w:rPr>
              <w:t xml:space="preserve"> / Mise à j</w:t>
            </w:r>
            <w:r w:rsidR="001377D1">
              <w:rPr>
                <w:color w:val="113344" w:themeColor="accent5" w:themeShade="BF"/>
                <w:lang w:val="fr-CA"/>
              </w:rPr>
              <w:t>our du projet</w:t>
            </w:r>
          </w:p>
          <w:p w14:paraId="537B55F4" w14:textId="49A31848" w:rsidR="003D50DA" w:rsidRPr="008D10BE" w:rsidRDefault="003D50DA" w:rsidP="00167DAF">
            <w:pPr>
              <w:pStyle w:val="Heading1"/>
              <w:outlineLvl w:val="0"/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</w:pPr>
            <w:proofErr w:type="spellStart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Add</w:t>
            </w:r>
            <w:proofErr w:type="spellEnd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updates about the </w:t>
            </w:r>
            <w:proofErr w:type="spellStart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project’s</w:t>
            </w:r>
            <w:proofErr w:type="spellEnd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</w:t>
            </w:r>
            <w:proofErr w:type="spellStart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evolution</w:t>
            </w:r>
            <w:proofErr w:type="spellEnd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</w:t>
            </w:r>
            <w:proofErr w:type="spellStart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here</w:t>
            </w:r>
            <w:proofErr w:type="spellEnd"/>
            <w:r w:rsidR="008D10BE"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/ Ajoutez des mises à jours su</w:t>
            </w:r>
            <w:r w:rsid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r l’évolution du projet ici</w:t>
            </w:r>
          </w:p>
          <w:p w14:paraId="4579AD09" w14:textId="10E75C86" w:rsidR="001377D1" w:rsidRPr="001C0F96" w:rsidRDefault="001377D1" w:rsidP="001377D1">
            <w:pPr>
              <w:pStyle w:val="Heading1"/>
              <w:outlineLvl w:val="0"/>
              <w:rPr>
                <w:color w:val="113344" w:themeColor="accent5" w:themeShade="BF"/>
                <w:lang w:val="fr-CA"/>
              </w:rPr>
            </w:pPr>
            <w:r w:rsidRPr="001C0F96">
              <w:rPr>
                <w:color w:val="113344" w:themeColor="accent5" w:themeShade="BF"/>
                <w:lang w:val="fr-CA"/>
              </w:rPr>
              <w:t>Activity to come / Activités à venir</w:t>
            </w:r>
          </w:p>
          <w:p w14:paraId="16D53668" w14:textId="7BCDFC4E" w:rsidR="008D10BE" w:rsidRPr="008D10BE" w:rsidRDefault="008D10BE" w:rsidP="008D10BE">
            <w:pPr>
              <w:pStyle w:val="Heading1"/>
              <w:outlineLvl w:val="0"/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</w:pPr>
            <w:proofErr w:type="spellStart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Add</w:t>
            </w:r>
            <w:proofErr w:type="spellEnd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a </w:t>
            </w:r>
            <w:proofErr w:type="spellStart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list</w:t>
            </w:r>
            <w:proofErr w:type="spellEnd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/</w:t>
            </w:r>
            <w:proofErr w:type="spellStart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calendar</w:t>
            </w:r>
            <w:proofErr w:type="spellEnd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of </w:t>
            </w:r>
            <w:proofErr w:type="spellStart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activities</w:t>
            </w:r>
            <w:proofErr w:type="spellEnd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to come </w:t>
            </w:r>
            <w:proofErr w:type="spellStart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here</w:t>
            </w:r>
            <w:proofErr w:type="spellEnd"/>
            <w:r w:rsidRPr="008D10BE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/ Ajoutez une liste/un calendrier des activités à venir ici</w:t>
            </w:r>
          </w:p>
          <w:p w14:paraId="43994D21" w14:textId="3C40FBA4" w:rsidR="00167DAF" w:rsidRPr="001C0F96" w:rsidRDefault="00167DAF" w:rsidP="00167DAF">
            <w:pPr>
              <w:pStyle w:val="Heading1"/>
              <w:outlineLvl w:val="0"/>
              <w:rPr>
                <w:color w:val="113344" w:themeColor="accent5" w:themeShade="BF"/>
                <w:lang w:val="fr-CA"/>
              </w:rPr>
            </w:pPr>
            <w:r w:rsidRPr="001C0F96">
              <w:rPr>
                <w:color w:val="113344" w:themeColor="accent5" w:themeShade="BF"/>
                <w:lang w:val="fr-CA"/>
              </w:rPr>
              <w:t>Pictures</w:t>
            </w:r>
            <w:r w:rsidR="001377D1" w:rsidRPr="001C0F96">
              <w:rPr>
                <w:color w:val="113344" w:themeColor="accent5" w:themeShade="BF"/>
                <w:lang w:val="fr-CA"/>
              </w:rPr>
              <w:t xml:space="preserve"> / Photos</w:t>
            </w:r>
          </w:p>
          <w:p w14:paraId="3EF32F28" w14:textId="1891715C" w:rsidR="00F82835" w:rsidRPr="001C0F96" w:rsidRDefault="00F82835" w:rsidP="00F82835">
            <w:pPr>
              <w:pStyle w:val="Heading1"/>
              <w:outlineLvl w:val="0"/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</w:pPr>
            <w:r w:rsidRPr="001C0F96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Insert </w:t>
            </w:r>
            <w:proofErr w:type="spellStart"/>
            <w:r w:rsidRPr="001C0F96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text</w:t>
            </w:r>
            <w:proofErr w:type="spellEnd"/>
            <w:r w:rsidRPr="001C0F96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to </w:t>
            </w:r>
            <w:proofErr w:type="spellStart"/>
            <w:r w:rsidRPr="001C0F96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introduce</w:t>
            </w:r>
            <w:proofErr w:type="spellEnd"/>
            <w:r w:rsidRPr="001C0F96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the </w:t>
            </w:r>
            <w:proofErr w:type="spellStart"/>
            <w:r w:rsidRPr="001C0F96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space</w:t>
            </w:r>
            <w:proofErr w:type="spellEnd"/>
            <w:r w:rsidRPr="001C0F96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</w:t>
            </w:r>
            <w:proofErr w:type="spellStart"/>
            <w:r w:rsidRPr="001C0F96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you</w:t>
            </w:r>
            <w:proofErr w:type="spellEnd"/>
            <w:r w:rsidRPr="001C0F96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are sharing </w:t>
            </w:r>
            <w:proofErr w:type="spellStart"/>
            <w:r w:rsidRPr="001C0F96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pictures</w:t>
            </w:r>
            <w:proofErr w:type="spellEnd"/>
            <w:r w:rsidRPr="001C0F96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of if </w:t>
            </w:r>
            <w:proofErr w:type="spellStart"/>
            <w:r w:rsidRPr="001C0F96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you</w:t>
            </w:r>
            <w:proofErr w:type="spellEnd"/>
            <w:r w:rsidRPr="001C0F96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have more </w:t>
            </w:r>
            <w:proofErr w:type="spellStart"/>
            <w:r w:rsidRPr="001C0F96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than</w:t>
            </w:r>
            <w:proofErr w:type="spellEnd"/>
            <w:r w:rsidRPr="001C0F96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one </w:t>
            </w:r>
            <w:proofErr w:type="spellStart"/>
            <w:r w:rsidRPr="001C0F96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floor</w:t>
            </w:r>
            <w:proofErr w:type="spellEnd"/>
            <w:r w:rsidRPr="001C0F96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/location </w:t>
            </w:r>
            <w:proofErr w:type="spellStart"/>
            <w:r w:rsidRPr="001C0F96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going</w:t>
            </w:r>
            <w:proofErr w:type="spellEnd"/>
            <w:r w:rsidRPr="001C0F96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</w:t>
            </w:r>
            <w:proofErr w:type="spellStart"/>
            <w:r w:rsidRPr="001C0F96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through</w:t>
            </w:r>
            <w:proofErr w:type="spellEnd"/>
            <w:r w:rsidRPr="001C0F96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a transformation</w:t>
            </w:r>
            <w:r w:rsidR="008D10BE" w:rsidRPr="001C0F96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/ Insérez du texte pour présenter l'espace </w:t>
            </w:r>
            <w:r w:rsidR="00D15E1D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accompagné</w:t>
            </w:r>
            <w:r w:rsidR="008D10BE" w:rsidRPr="001C0F96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 xml:space="preserve"> de photos si vous avez plus d'un étage/emplacement en cours de transformation</w:t>
            </w:r>
          </w:p>
          <w:p w14:paraId="44B4CC89" w14:textId="5D9A49D7" w:rsidR="00F82835" w:rsidRPr="00D15E1D" w:rsidRDefault="00F82835" w:rsidP="00F82835">
            <w:pPr>
              <w:pStyle w:val="Heading1"/>
              <w:outlineLvl w:val="0"/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</w:pPr>
            <w:r w:rsidRPr="00D15E1D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ADD PICTURES</w:t>
            </w:r>
            <w:r w:rsidR="00D15E1D" w:rsidRPr="00D15E1D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/AJOUTEZ DES P</w:t>
            </w:r>
            <w:r w:rsidR="00D15E1D">
              <w:rPr>
                <w:rFonts w:ascii="Calibri Light" w:eastAsiaTheme="minorHAnsi" w:hAnsi="Calibri Light" w:cs="Calibri Light"/>
                <w:b w:val="0"/>
                <w:color w:val="000000" w:themeColor="text1"/>
                <w:sz w:val="22"/>
                <w:szCs w:val="22"/>
                <w:highlight w:val="yellow"/>
                <w:lang w:val="fr-CA"/>
              </w:rPr>
              <w:t>HOTOS</w:t>
            </w:r>
          </w:p>
          <w:p w14:paraId="3901EA5F" w14:textId="26631346" w:rsidR="0078349F" w:rsidRPr="00D15E1D" w:rsidRDefault="0078349F" w:rsidP="00167DAF">
            <w:pPr>
              <w:rPr>
                <w:lang w:val="fr-CA"/>
              </w:rPr>
            </w:pPr>
          </w:p>
        </w:tc>
      </w:tr>
    </w:tbl>
    <w:p w14:paraId="2F7D6A48" w14:textId="77777777" w:rsidR="005C0B09" w:rsidRPr="00D15E1D" w:rsidRDefault="005C0B09" w:rsidP="00E63B30">
      <w:pPr>
        <w:spacing w:after="0"/>
        <w:rPr>
          <w:sz w:val="2"/>
          <w:szCs w:val="2"/>
          <w:lang w:val="fr-CA"/>
        </w:rPr>
      </w:pPr>
    </w:p>
    <w:sectPr w:rsidR="005C0B09" w:rsidRPr="00D15E1D" w:rsidSect="00E63B30">
      <w:footerReference w:type="default" r:id="rId10"/>
      <w:headerReference w:type="first" r:id="rId11"/>
      <w:pgSz w:w="12240" w:h="20160" w:code="5"/>
      <w:pgMar w:top="144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9D7E" w14:textId="77777777" w:rsidR="00EA291F" w:rsidRDefault="00EA291F" w:rsidP="002C7EA5">
      <w:pPr>
        <w:spacing w:after="0"/>
      </w:pPr>
      <w:r>
        <w:separator/>
      </w:r>
    </w:p>
    <w:p w14:paraId="2347B28F" w14:textId="77777777" w:rsidR="00EA291F" w:rsidRDefault="00EA291F"/>
    <w:p w14:paraId="1099CBE1" w14:textId="77777777" w:rsidR="00EA291F" w:rsidRDefault="00EA291F" w:rsidP="00154CBF"/>
  </w:endnote>
  <w:endnote w:type="continuationSeparator" w:id="0">
    <w:p w14:paraId="66BE39CC" w14:textId="77777777" w:rsidR="00EA291F" w:rsidRDefault="00EA291F" w:rsidP="002C7EA5">
      <w:pPr>
        <w:spacing w:after="0"/>
      </w:pPr>
      <w:r>
        <w:continuationSeparator/>
      </w:r>
    </w:p>
    <w:p w14:paraId="2ABC3E06" w14:textId="77777777" w:rsidR="00EA291F" w:rsidRDefault="00EA291F"/>
    <w:p w14:paraId="12A429C6" w14:textId="77777777" w:rsidR="00EA291F" w:rsidRDefault="00EA291F" w:rsidP="00154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E782" w14:textId="22521695" w:rsidR="004A641F" w:rsidRDefault="004A641F" w:rsidP="004A641F">
    <w:pPr>
      <w:pStyle w:val="Footer"/>
    </w:pPr>
  </w:p>
  <w:p w14:paraId="400255F2" w14:textId="591B4C1B" w:rsidR="004A641F" w:rsidRDefault="004A641F" w:rsidP="004A641F">
    <w:pPr>
      <w:pStyle w:val="Footer"/>
      <w:tabs>
        <w:tab w:val="clear" w:pos="9360"/>
        <w:tab w:val="right" w:pos="9000"/>
      </w:tabs>
      <w:ind w:right="360"/>
    </w:pPr>
    <w:r>
      <w:rPr>
        <w:noProof/>
        <w:lang w:val="fr-CA"/>
      </w:rPr>
      <w:drawing>
        <wp:anchor distT="0" distB="0" distL="114300" distR="114300" simplePos="0" relativeHeight="251662336" behindDoc="0" locked="0" layoutInCell="1" allowOverlap="1" wp14:anchorId="35543F24" wp14:editId="07438EEA">
          <wp:simplePos x="0" y="0"/>
          <wp:positionH relativeFrom="margin">
            <wp:align>right</wp:align>
          </wp:positionH>
          <wp:positionV relativeFrom="paragraph">
            <wp:posOffset>96520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Résultat d’image pour le mot-symbole « Canada »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kern w:val="28"/>
        <w:sz w:val="72"/>
        <w:szCs w:val="56"/>
        <w:lang w:val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E4678A" wp14:editId="2A6CF77B">
              <wp:simplePos x="0" y="0"/>
              <wp:positionH relativeFrom="column">
                <wp:posOffset>828675</wp:posOffset>
              </wp:positionH>
              <wp:positionV relativeFrom="paragraph">
                <wp:posOffset>80645</wp:posOffset>
              </wp:positionV>
              <wp:extent cx="0" cy="219075"/>
              <wp:effectExtent l="0" t="0" r="3810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1907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355716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6.35pt" to="65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" strokecolor="#aeaaaa [2414]" strokeweight=".5pt">
              <v:stroke joinstyle="miter"/>
            </v:line>
          </w:pict>
        </mc:Fallback>
      </mc:AlternateContent>
    </w:r>
    <w:r>
      <w:rPr>
        <w:b/>
        <w:bCs/>
        <w:noProof/>
        <w:kern w:val="28"/>
        <w:sz w:val="72"/>
        <w:szCs w:val="56"/>
        <w:lang w:val="fr-CA"/>
      </w:rPr>
      <w:drawing>
        <wp:anchor distT="0" distB="0" distL="114300" distR="114300" simplePos="0" relativeHeight="251661312" behindDoc="1" locked="0" layoutInCell="1" allowOverlap="1" wp14:anchorId="34A7F816" wp14:editId="401CC2D8">
          <wp:simplePos x="0" y="0"/>
          <wp:positionH relativeFrom="margin">
            <wp:posOffset>933450</wp:posOffset>
          </wp:positionH>
          <wp:positionV relativeFrom="paragraph">
            <wp:posOffset>121920</wp:posOffset>
          </wp:positionV>
          <wp:extent cx="990600" cy="192405"/>
          <wp:effectExtent l="0" t="0" r="0" b="0"/>
          <wp:wrapTight wrapText="bothSides">
            <wp:wrapPolygon edited="0">
              <wp:start x="831" y="0"/>
              <wp:lineTo x="0" y="10693"/>
              <wp:lineTo x="0" y="19248"/>
              <wp:lineTo x="9554" y="19248"/>
              <wp:lineTo x="21185" y="10693"/>
              <wp:lineTo x="21185" y="0"/>
              <wp:lineTo x="83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92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64384" behindDoc="1" locked="0" layoutInCell="1" allowOverlap="1" wp14:anchorId="45C76C69" wp14:editId="51A8FD8D">
          <wp:simplePos x="0" y="0"/>
          <wp:positionH relativeFrom="column">
            <wp:posOffset>-66675</wp:posOffset>
          </wp:positionH>
          <wp:positionV relativeFrom="paragraph">
            <wp:posOffset>123190</wp:posOffset>
          </wp:positionV>
          <wp:extent cx="782320" cy="206375"/>
          <wp:effectExtent l="0" t="0" r="0" b="3175"/>
          <wp:wrapTight wrapText="bothSides">
            <wp:wrapPolygon edited="0">
              <wp:start x="1052" y="0"/>
              <wp:lineTo x="0" y="9969"/>
              <wp:lineTo x="0" y="19938"/>
              <wp:lineTo x="12623" y="19938"/>
              <wp:lineTo x="15253" y="19938"/>
              <wp:lineTo x="21039" y="19938"/>
              <wp:lineTo x="21039" y="9969"/>
              <wp:lineTo x="12097" y="0"/>
              <wp:lineTo x="105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A"/>
      </w:rPr>
      <w:tab/>
    </w:r>
  </w:p>
  <w:p w14:paraId="54598940" w14:textId="5580E696" w:rsidR="002C7EA5" w:rsidRPr="00482BE5" w:rsidRDefault="004A641F" w:rsidP="00697C9F">
    <w:pPr>
      <w:pStyle w:val="BGISFooter"/>
      <w:tabs>
        <w:tab w:val="clear" w:pos="18000"/>
        <w:tab w:val="left" w:pos="0"/>
        <w:tab w:val="left" w:pos="4950"/>
      </w:tabs>
      <w:ind w:firstLine="720"/>
      <w:jc w:val="center"/>
      <w:rPr>
        <w:color w:val="auto"/>
      </w:rPr>
    </w:pPr>
    <w:r w:rsidRPr="00482BE5">
      <w:rPr>
        <w:color w:val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3576" w14:textId="77777777" w:rsidR="00EA291F" w:rsidRDefault="00EA291F" w:rsidP="002C7EA5">
      <w:pPr>
        <w:spacing w:after="0"/>
      </w:pPr>
      <w:r>
        <w:separator/>
      </w:r>
    </w:p>
    <w:p w14:paraId="3FADDB04" w14:textId="77777777" w:rsidR="00EA291F" w:rsidRDefault="00EA291F"/>
    <w:p w14:paraId="0BB7F88E" w14:textId="77777777" w:rsidR="00EA291F" w:rsidRDefault="00EA291F" w:rsidP="00154CBF"/>
  </w:footnote>
  <w:footnote w:type="continuationSeparator" w:id="0">
    <w:p w14:paraId="1032F2FA" w14:textId="77777777" w:rsidR="00EA291F" w:rsidRDefault="00EA291F" w:rsidP="002C7EA5">
      <w:pPr>
        <w:spacing w:after="0"/>
      </w:pPr>
      <w:r>
        <w:continuationSeparator/>
      </w:r>
    </w:p>
    <w:p w14:paraId="0DA024B5" w14:textId="77777777" w:rsidR="00EA291F" w:rsidRDefault="00EA291F"/>
    <w:p w14:paraId="53ACFCF5" w14:textId="77777777" w:rsidR="00EA291F" w:rsidRDefault="00EA291F" w:rsidP="00154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AE31" w14:textId="74DF457B" w:rsidR="004A641F" w:rsidRDefault="004A641F">
    <w:pPr>
      <w:pStyle w:val="Header"/>
    </w:pPr>
    <w:r>
      <w:rPr>
        <w:rFonts w:eastAsia="SimSun" w:cs="Arial"/>
        <w:b/>
        <w:bCs/>
        <w:noProof/>
        <w:kern w:val="28"/>
        <w:sz w:val="72"/>
        <w:szCs w:val="56"/>
        <w:lang w:val="fr-CA"/>
      </w:rPr>
      <w:drawing>
        <wp:anchor distT="0" distB="0" distL="114300" distR="114300" simplePos="0" relativeHeight="251659264" behindDoc="0" locked="0" layoutInCell="1" allowOverlap="1" wp14:anchorId="34797865" wp14:editId="2E5EE6B2">
          <wp:simplePos x="0" y="0"/>
          <wp:positionH relativeFrom="margin">
            <wp:posOffset>-219075</wp:posOffset>
          </wp:positionH>
          <wp:positionV relativeFrom="paragraph">
            <wp:posOffset>123825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039"/>
    <w:multiLevelType w:val="hybridMultilevel"/>
    <w:tmpl w:val="03426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2166D"/>
    <w:multiLevelType w:val="hybridMultilevel"/>
    <w:tmpl w:val="DE529E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C71A0"/>
    <w:multiLevelType w:val="hybridMultilevel"/>
    <w:tmpl w:val="95824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308C"/>
    <w:multiLevelType w:val="hybridMultilevel"/>
    <w:tmpl w:val="5B60F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05BC"/>
    <w:multiLevelType w:val="hybridMultilevel"/>
    <w:tmpl w:val="641015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184722BB"/>
    <w:multiLevelType w:val="hybridMultilevel"/>
    <w:tmpl w:val="1D98C2D8"/>
    <w:lvl w:ilvl="0" w:tplc="0409000B">
      <w:start w:val="1"/>
      <w:numFmt w:val="bullet"/>
      <w:lvlText w:val=""/>
      <w:lvlJc w:val="left"/>
      <w:pPr>
        <w:ind w:left="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223211FA"/>
    <w:multiLevelType w:val="hybridMultilevel"/>
    <w:tmpl w:val="8E143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F96935"/>
    <w:multiLevelType w:val="hybridMultilevel"/>
    <w:tmpl w:val="214A7890"/>
    <w:lvl w:ilvl="0" w:tplc="0409000B">
      <w:start w:val="1"/>
      <w:numFmt w:val="bullet"/>
      <w:lvlText w:val="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8" w15:restartNumberingAfterBreak="0">
    <w:nsid w:val="2FCD7DA8"/>
    <w:multiLevelType w:val="hybridMultilevel"/>
    <w:tmpl w:val="F826913E"/>
    <w:lvl w:ilvl="0" w:tplc="0409000B">
      <w:start w:val="1"/>
      <w:numFmt w:val="bullet"/>
      <w:lvlText w:val="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9" w15:restartNumberingAfterBreak="0">
    <w:nsid w:val="302A7532"/>
    <w:multiLevelType w:val="hybridMultilevel"/>
    <w:tmpl w:val="82D6C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25461B"/>
    <w:multiLevelType w:val="hybridMultilevel"/>
    <w:tmpl w:val="A3186F52"/>
    <w:lvl w:ilvl="0" w:tplc="03A88790">
      <w:start w:val="1"/>
      <w:numFmt w:val="bullet"/>
      <w:pStyle w:val="Highlights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C74BA4"/>
    <w:multiLevelType w:val="hybridMultilevel"/>
    <w:tmpl w:val="241A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A6EE5"/>
    <w:multiLevelType w:val="hybridMultilevel"/>
    <w:tmpl w:val="2A08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2733E"/>
    <w:multiLevelType w:val="hybridMultilevel"/>
    <w:tmpl w:val="C17C6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81656"/>
    <w:multiLevelType w:val="hybridMultilevel"/>
    <w:tmpl w:val="12721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55897"/>
    <w:multiLevelType w:val="hybridMultilevel"/>
    <w:tmpl w:val="E1EE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F6830"/>
    <w:multiLevelType w:val="hybridMultilevel"/>
    <w:tmpl w:val="8D82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86017"/>
    <w:multiLevelType w:val="multilevel"/>
    <w:tmpl w:val="1ECE4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B0B0A"/>
    <w:multiLevelType w:val="hybridMultilevel"/>
    <w:tmpl w:val="6EFC3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336AF"/>
    <w:multiLevelType w:val="hybridMultilevel"/>
    <w:tmpl w:val="2584BA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A455DA"/>
    <w:multiLevelType w:val="multilevel"/>
    <w:tmpl w:val="AC08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B42733"/>
    <w:multiLevelType w:val="hybridMultilevel"/>
    <w:tmpl w:val="F2EA85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BB1C96"/>
    <w:multiLevelType w:val="hybridMultilevel"/>
    <w:tmpl w:val="A8DA3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8F1B98"/>
    <w:multiLevelType w:val="hybridMultilevel"/>
    <w:tmpl w:val="8EA26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E72E8"/>
    <w:multiLevelType w:val="hybridMultilevel"/>
    <w:tmpl w:val="FF76ECC2"/>
    <w:lvl w:ilvl="0" w:tplc="83C46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007EB"/>
    <w:multiLevelType w:val="hybridMultilevel"/>
    <w:tmpl w:val="054E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884173">
    <w:abstractNumId w:val="3"/>
  </w:num>
  <w:num w:numId="2" w16cid:durableId="917789387">
    <w:abstractNumId w:val="17"/>
  </w:num>
  <w:num w:numId="3" w16cid:durableId="1462111668">
    <w:abstractNumId w:val="20"/>
  </w:num>
  <w:num w:numId="4" w16cid:durableId="155534130">
    <w:abstractNumId w:val="6"/>
  </w:num>
  <w:num w:numId="5" w16cid:durableId="667175837">
    <w:abstractNumId w:val="7"/>
  </w:num>
  <w:num w:numId="6" w16cid:durableId="1798402940">
    <w:abstractNumId w:val="23"/>
  </w:num>
  <w:num w:numId="7" w16cid:durableId="730420081">
    <w:abstractNumId w:val="14"/>
  </w:num>
  <w:num w:numId="8" w16cid:durableId="1731805815">
    <w:abstractNumId w:val="10"/>
  </w:num>
  <w:num w:numId="9" w16cid:durableId="1348287773">
    <w:abstractNumId w:val="8"/>
  </w:num>
  <w:num w:numId="10" w16cid:durableId="1153713914">
    <w:abstractNumId w:val="5"/>
  </w:num>
  <w:num w:numId="11" w16cid:durableId="220605046">
    <w:abstractNumId w:val="13"/>
  </w:num>
  <w:num w:numId="12" w16cid:durableId="1461462065">
    <w:abstractNumId w:val="4"/>
  </w:num>
  <w:num w:numId="13" w16cid:durableId="1910072855">
    <w:abstractNumId w:val="18"/>
  </w:num>
  <w:num w:numId="14" w16cid:durableId="2137140458">
    <w:abstractNumId w:val="21"/>
  </w:num>
  <w:num w:numId="15" w16cid:durableId="468403508">
    <w:abstractNumId w:val="19"/>
  </w:num>
  <w:num w:numId="16" w16cid:durableId="2005206775">
    <w:abstractNumId w:val="1"/>
  </w:num>
  <w:num w:numId="17" w16cid:durableId="75633475">
    <w:abstractNumId w:val="0"/>
  </w:num>
  <w:num w:numId="18" w16cid:durableId="555358748">
    <w:abstractNumId w:val="9"/>
  </w:num>
  <w:num w:numId="19" w16cid:durableId="1382291368">
    <w:abstractNumId w:val="2"/>
  </w:num>
  <w:num w:numId="20" w16cid:durableId="227155922">
    <w:abstractNumId w:val="10"/>
  </w:num>
  <w:num w:numId="21" w16cid:durableId="1033727442">
    <w:abstractNumId w:val="0"/>
  </w:num>
  <w:num w:numId="22" w16cid:durableId="1164005231">
    <w:abstractNumId w:val="1"/>
  </w:num>
  <w:num w:numId="23" w16cid:durableId="696352690">
    <w:abstractNumId w:val="24"/>
  </w:num>
  <w:num w:numId="24" w16cid:durableId="733819225">
    <w:abstractNumId w:val="11"/>
  </w:num>
  <w:num w:numId="25" w16cid:durableId="870188174">
    <w:abstractNumId w:val="22"/>
  </w:num>
  <w:num w:numId="26" w16cid:durableId="215437391">
    <w:abstractNumId w:val="12"/>
  </w:num>
  <w:num w:numId="27" w16cid:durableId="1619683958">
    <w:abstractNumId w:val="25"/>
  </w:num>
  <w:num w:numId="28" w16cid:durableId="1825392247">
    <w:abstractNumId w:val="16"/>
  </w:num>
  <w:num w:numId="29" w16cid:durableId="204736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MTEwMwQiCwNDSyUdpeDU4uLM/DyQAqNaAF7+urcsAAAA"/>
  </w:docVars>
  <w:rsids>
    <w:rsidRoot w:val="00590978"/>
    <w:rsid w:val="00024910"/>
    <w:rsid w:val="000267FA"/>
    <w:rsid w:val="0003498A"/>
    <w:rsid w:val="00043614"/>
    <w:rsid w:val="000457E6"/>
    <w:rsid w:val="000549B4"/>
    <w:rsid w:val="00066309"/>
    <w:rsid w:val="00081A42"/>
    <w:rsid w:val="00086F33"/>
    <w:rsid w:val="00092043"/>
    <w:rsid w:val="000C059A"/>
    <w:rsid w:val="000E741F"/>
    <w:rsid w:val="00102EBF"/>
    <w:rsid w:val="0011770B"/>
    <w:rsid w:val="001377D1"/>
    <w:rsid w:val="00154CBF"/>
    <w:rsid w:val="00167DAF"/>
    <w:rsid w:val="00170BE4"/>
    <w:rsid w:val="001843E2"/>
    <w:rsid w:val="001A0448"/>
    <w:rsid w:val="001A086A"/>
    <w:rsid w:val="001A7526"/>
    <w:rsid w:val="001A7F2B"/>
    <w:rsid w:val="001C0F96"/>
    <w:rsid w:val="001E22AC"/>
    <w:rsid w:val="001F57CF"/>
    <w:rsid w:val="001F70DC"/>
    <w:rsid w:val="001F723A"/>
    <w:rsid w:val="00203B2F"/>
    <w:rsid w:val="002049A5"/>
    <w:rsid w:val="00212716"/>
    <w:rsid w:val="002203A8"/>
    <w:rsid w:val="002231F0"/>
    <w:rsid w:val="00230C88"/>
    <w:rsid w:val="002468B7"/>
    <w:rsid w:val="00260AB8"/>
    <w:rsid w:val="00261278"/>
    <w:rsid w:val="00266FE7"/>
    <w:rsid w:val="002B12BF"/>
    <w:rsid w:val="002C7EA5"/>
    <w:rsid w:val="002D29CE"/>
    <w:rsid w:val="002D7F86"/>
    <w:rsid w:val="002E2D5E"/>
    <w:rsid w:val="00303575"/>
    <w:rsid w:val="003161BA"/>
    <w:rsid w:val="003203C2"/>
    <w:rsid w:val="00337063"/>
    <w:rsid w:val="00355E2E"/>
    <w:rsid w:val="0036381C"/>
    <w:rsid w:val="00365F1C"/>
    <w:rsid w:val="00391332"/>
    <w:rsid w:val="003972EC"/>
    <w:rsid w:val="003B228D"/>
    <w:rsid w:val="003C2262"/>
    <w:rsid w:val="003C3208"/>
    <w:rsid w:val="003D4B99"/>
    <w:rsid w:val="003D50DA"/>
    <w:rsid w:val="003D6500"/>
    <w:rsid w:val="003D6866"/>
    <w:rsid w:val="003E5F98"/>
    <w:rsid w:val="00410A0F"/>
    <w:rsid w:val="0041774D"/>
    <w:rsid w:val="00425185"/>
    <w:rsid w:val="00432DC3"/>
    <w:rsid w:val="00435348"/>
    <w:rsid w:val="00435D2E"/>
    <w:rsid w:val="00446753"/>
    <w:rsid w:val="00461205"/>
    <w:rsid w:val="0046315E"/>
    <w:rsid w:val="00465DBC"/>
    <w:rsid w:val="00477FAE"/>
    <w:rsid w:val="00481296"/>
    <w:rsid w:val="00481E5C"/>
    <w:rsid w:val="00482BE5"/>
    <w:rsid w:val="00483EE9"/>
    <w:rsid w:val="004941CC"/>
    <w:rsid w:val="0049477D"/>
    <w:rsid w:val="00497AA4"/>
    <w:rsid w:val="004A16C2"/>
    <w:rsid w:val="004A641F"/>
    <w:rsid w:val="004B4B57"/>
    <w:rsid w:val="004E04CE"/>
    <w:rsid w:val="004E4BF6"/>
    <w:rsid w:val="00527869"/>
    <w:rsid w:val="00530F07"/>
    <w:rsid w:val="00531D2D"/>
    <w:rsid w:val="00550FA8"/>
    <w:rsid w:val="00590978"/>
    <w:rsid w:val="0059265A"/>
    <w:rsid w:val="00592C98"/>
    <w:rsid w:val="0059602D"/>
    <w:rsid w:val="005C0B09"/>
    <w:rsid w:val="005D663D"/>
    <w:rsid w:val="005E30D9"/>
    <w:rsid w:val="0060097D"/>
    <w:rsid w:val="00607977"/>
    <w:rsid w:val="00617C6A"/>
    <w:rsid w:val="00627E4D"/>
    <w:rsid w:val="006437BD"/>
    <w:rsid w:val="00644E04"/>
    <w:rsid w:val="00647F07"/>
    <w:rsid w:val="00685A58"/>
    <w:rsid w:val="00697C9F"/>
    <w:rsid w:val="006A0002"/>
    <w:rsid w:val="006A264F"/>
    <w:rsid w:val="006B371F"/>
    <w:rsid w:val="006D6075"/>
    <w:rsid w:val="006E062F"/>
    <w:rsid w:val="006E1259"/>
    <w:rsid w:val="006E76CB"/>
    <w:rsid w:val="0071550A"/>
    <w:rsid w:val="0073263F"/>
    <w:rsid w:val="00761E43"/>
    <w:rsid w:val="00763D64"/>
    <w:rsid w:val="0078349F"/>
    <w:rsid w:val="007840C9"/>
    <w:rsid w:val="007A4F5B"/>
    <w:rsid w:val="007B72D4"/>
    <w:rsid w:val="007C190F"/>
    <w:rsid w:val="007D4287"/>
    <w:rsid w:val="007D5E78"/>
    <w:rsid w:val="007D6CE8"/>
    <w:rsid w:val="007E54D1"/>
    <w:rsid w:val="0080221E"/>
    <w:rsid w:val="008144FB"/>
    <w:rsid w:val="00843296"/>
    <w:rsid w:val="00864D6D"/>
    <w:rsid w:val="00867A81"/>
    <w:rsid w:val="0089758B"/>
    <w:rsid w:val="008977CB"/>
    <w:rsid w:val="008A0A3D"/>
    <w:rsid w:val="008A1510"/>
    <w:rsid w:val="008A1F95"/>
    <w:rsid w:val="008A445E"/>
    <w:rsid w:val="008B2B58"/>
    <w:rsid w:val="008C03F6"/>
    <w:rsid w:val="008D10BE"/>
    <w:rsid w:val="008D2BD5"/>
    <w:rsid w:val="008D54B4"/>
    <w:rsid w:val="00907256"/>
    <w:rsid w:val="00911CD0"/>
    <w:rsid w:val="00912706"/>
    <w:rsid w:val="009279D2"/>
    <w:rsid w:val="0094569D"/>
    <w:rsid w:val="00954CFF"/>
    <w:rsid w:val="009552BE"/>
    <w:rsid w:val="00973D8B"/>
    <w:rsid w:val="0098304A"/>
    <w:rsid w:val="009A756D"/>
    <w:rsid w:val="009C0B5E"/>
    <w:rsid w:val="009F0C0F"/>
    <w:rsid w:val="009F3723"/>
    <w:rsid w:val="00A057FC"/>
    <w:rsid w:val="00A061F7"/>
    <w:rsid w:val="00A41CAA"/>
    <w:rsid w:val="00A442EE"/>
    <w:rsid w:val="00A614C3"/>
    <w:rsid w:val="00A72CA2"/>
    <w:rsid w:val="00A73F51"/>
    <w:rsid w:val="00A91424"/>
    <w:rsid w:val="00A9165D"/>
    <w:rsid w:val="00A97EED"/>
    <w:rsid w:val="00AB140D"/>
    <w:rsid w:val="00AC3143"/>
    <w:rsid w:val="00AC4E9E"/>
    <w:rsid w:val="00AC644E"/>
    <w:rsid w:val="00AD412C"/>
    <w:rsid w:val="00AD553A"/>
    <w:rsid w:val="00AE0A43"/>
    <w:rsid w:val="00AE44E5"/>
    <w:rsid w:val="00AF084A"/>
    <w:rsid w:val="00AF174A"/>
    <w:rsid w:val="00AF6C32"/>
    <w:rsid w:val="00B05E79"/>
    <w:rsid w:val="00B178F8"/>
    <w:rsid w:val="00B22878"/>
    <w:rsid w:val="00B3405D"/>
    <w:rsid w:val="00B34CC1"/>
    <w:rsid w:val="00B34EFC"/>
    <w:rsid w:val="00B5262C"/>
    <w:rsid w:val="00B52924"/>
    <w:rsid w:val="00B544D8"/>
    <w:rsid w:val="00B5665C"/>
    <w:rsid w:val="00B651AB"/>
    <w:rsid w:val="00B72CB8"/>
    <w:rsid w:val="00BB08A2"/>
    <w:rsid w:val="00BF6E74"/>
    <w:rsid w:val="00BF7EBA"/>
    <w:rsid w:val="00C167F4"/>
    <w:rsid w:val="00C25099"/>
    <w:rsid w:val="00C326E2"/>
    <w:rsid w:val="00C62BD7"/>
    <w:rsid w:val="00C64AE0"/>
    <w:rsid w:val="00C651EE"/>
    <w:rsid w:val="00C674DB"/>
    <w:rsid w:val="00C77E7B"/>
    <w:rsid w:val="00C902FD"/>
    <w:rsid w:val="00CB5724"/>
    <w:rsid w:val="00CC1FC3"/>
    <w:rsid w:val="00CE0C6D"/>
    <w:rsid w:val="00CE28EE"/>
    <w:rsid w:val="00CE54E8"/>
    <w:rsid w:val="00D062F0"/>
    <w:rsid w:val="00D071DF"/>
    <w:rsid w:val="00D10FD6"/>
    <w:rsid w:val="00D15E1D"/>
    <w:rsid w:val="00D172F9"/>
    <w:rsid w:val="00D2025A"/>
    <w:rsid w:val="00D20E32"/>
    <w:rsid w:val="00D36FC6"/>
    <w:rsid w:val="00D373AF"/>
    <w:rsid w:val="00D448A0"/>
    <w:rsid w:val="00DA570D"/>
    <w:rsid w:val="00DB105C"/>
    <w:rsid w:val="00DD79C4"/>
    <w:rsid w:val="00DF3C2E"/>
    <w:rsid w:val="00E006E7"/>
    <w:rsid w:val="00E26856"/>
    <w:rsid w:val="00E27FBD"/>
    <w:rsid w:val="00E53DB1"/>
    <w:rsid w:val="00E63B30"/>
    <w:rsid w:val="00E66F5B"/>
    <w:rsid w:val="00E77016"/>
    <w:rsid w:val="00EA19D7"/>
    <w:rsid w:val="00EA1CB5"/>
    <w:rsid w:val="00EA291F"/>
    <w:rsid w:val="00EA2EF4"/>
    <w:rsid w:val="00ED0BDB"/>
    <w:rsid w:val="00EF24C7"/>
    <w:rsid w:val="00F05E9C"/>
    <w:rsid w:val="00F10F77"/>
    <w:rsid w:val="00F31114"/>
    <w:rsid w:val="00F51D95"/>
    <w:rsid w:val="00F56574"/>
    <w:rsid w:val="00F6013A"/>
    <w:rsid w:val="00F74782"/>
    <w:rsid w:val="00F777B5"/>
    <w:rsid w:val="00F82835"/>
    <w:rsid w:val="00F96C73"/>
    <w:rsid w:val="00FA7A64"/>
    <w:rsid w:val="00FC27D9"/>
    <w:rsid w:val="00FE4558"/>
    <w:rsid w:val="00FE476F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06C5C"/>
  <w15:docId w15:val="{6CE8E0E8-527F-4D32-84F5-15A121CA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58"/>
    <w:pPr>
      <w:spacing w:after="120" w:line="240" w:lineRule="auto"/>
      <w:ind w:right="72"/>
    </w:pPr>
    <w:rPr>
      <w:color w:val="000000" w:themeColor="text1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B58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4CB6A0" w:themeColor="accen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B58"/>
    <w:pPr>
      <w:keepNext/>
      <w:keepLines/>
      <w:spacing w:before="120"/>
      <w:outlineLvl w:val="1"/>
    </w:pPr>
    <w:rPr>
      <w:rFonts w:ascii="Calibri" w:eastAsiaTheme="majorEastAsia" w:hAnsi="Calibri" w:cstheme="majorBidi"/>
      <w:b/>
      <w:color w:val="auto"/>
      <w:szCs w:val="26"/>
    </w:rPr>
  </w:style>
  <w:style w:type="paragraph" w:styleId="Heading3">
    <w:name w:val="heading 3"/>
    <w:aliases w:val="Quote1"/>
    <w:basedOn w:val="Normal"/>
    <w:link w:val="Heading3Char"/>
    <w:uiPriority w:val="9"/>
    <w:qFormat/>
    <w:rsid w:val="00F96C73"/>
    <w:pPr>
      <w:autoSpaceDE w:val="0"/>
      <w:autoSpaceDN w:val="0"/>
      <w:spacing w:before="240"/>
      <w:jc w:val="center"/>
      <w:outlineLvl w:val="2"/>
    </w:pPr>
    <w:rPr>
      <w:i/>
      <w:iCs/>
      <w:color w:val="17455C" w:themeColor="accent5"/>
      <w:sz w:val="32"/>
      <w:szCs w:val="32"/>
    </w:rPr>
  </w:style>
  <w:style w:type="paragraph" w:styleId="Heading4">
    <w:name w:val="heading 4"/>
    <w:aliases w:val="Newsletter #"/>
    <w:basedOn w:val="Normal"/>
    <w:next w:val="Normal"/>
    <w:link w:val="Heading4Char"/>
    <w:uiPriority w:val="9"/>
    <w:unhideWhenUsed/>
    <w:qFormat/>
    <w:rsid w:val="00F96C73"/>
    <w:pPr>
      <w:jc w:val="right"/>
      <w:outlineLvl w:val="3"/>
    </w:pPr>
    <w:rPr>
      <w:rFonts w:cstheme="minorHAnsi"/>
      <w:b/>
      <w:bCs/>
      <w:color w:val="FFFFFF" w:themeColor="background1"/>
      <w:sz w:val="96"/>
      <w:szCs w:val="9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GISHeader1">
    <w:name w:val="/BGIS Header 1"/>
    <w:qFormat/>
    <w:rsid w:val="002C7EA5"/>
    <w:pPr>
      <w:spacing w:before="360" w:after="240" w:line="240" w:lineRule="auto"/>
    </w:pPr>
    <w:rPr>
      <w:rFonts w:ascii="Arial" w:eastAsia="Times New Roman" w:hAnsi="Arial" w:cs="Times New Roman"/>
      <w:b/>
      <w:bCs/>
      <w:color w:val="00467F"/>
      <w:kern w:val="32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2C7E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7EA5"/>
  </w:style>
  <w:style w:type="paragraph" w:styleId="Footer">
    <w:name w:val="footer"/>
    <w:basedOn w:val="Normal"/>
    <w:link w:val="FooterChar"/>
    <w:uiPriority w:val="99"/>
    <w:unhideWhenUsed/>
    <w:rsid w:val="002C7E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7EA5"/>
  </w:style>
  <w:style w:type="paragraph" w:customStyle="1" w:styleId="BGISFooter">
    <w:name w:val="/BGIS Footer"/>
    <w:qFormat/>
    <w:rsid w:val="002C7EA5"/>
    <w:pPr>
      <w:tabs>
        <w:tab w:val="right" w:pos="18000"/>
      </w:tabs>
      <w:spacing w:before="120" w:after="120" w:line="240" w:lineRule="auto"/>
    </w:pPr>
    <w:rPr>
      <w:rFonts w:ascii="Arial" w:eastAsia="Times New Roman" w:hAnsi="Arial" w:cs="Times New Roman"/>
      <w:noProof/>
      <w:color w:val="FFFFFF" w:themeColor="background1"/>
      <w:sz w:val="14"/>
      <w:szCs w:val="24"/>
    </w:rPr>
  </w:style>
  <w:style w:type="paragraph" w:customStyle="1" w:styleId="Default">
    <w:name w:val="Default"/>
    <w:rsid w:val="00102E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0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7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3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3296"/>
    <w:rPr>
      <w:b/>
      <w:bCs/>
    </w:rPr>
  </w:style>
  <w:style w:type="character" w:customStyle="1" w:styleId="Heading3Char">
    <w:name w:val="Heading 3 Char"/>
    <w:aliases w:val="Quote1 Char"/>
    <w:basedOn w:val="DefaultParagraphFont"/>
    <w:link w:val="Heading3"/>
    <w:uiPriority w:val="9"/>
    <w:rsid w:val="00F96C73"/>
    <w:rPr>
      <w:i/>
      <w:iCs/>
      <w:color w:val="17455C" w:themeColor="accent5"/>
      <w:sz w:val="32"/>
      <w:szCs w:val="32"/>
      <w:lang w:val="en-CA"/>
    </w:rPr>
  </w:style>
  <w:style w:type="character" w:styleId="Hyperlink">
    <w:name w:val="Hyperlink"/>
    <w:basedOn w:val="DefaultParagraphFont"/>
    <w:uiPriority w:val="99"/>
    <w:unhideWhenUsed/>
    <w:rsid w:val="004E4B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B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1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7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9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97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977"/>
    <w:rPr>
      <w:b/>
      <w:bCs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529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FC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2B58"/>
    <w:rPr>
      <w:rFonts w:ascii="Calibri" w:eastAsiaTheme="majorEastAsia" w:hAnsi="Calibri" w:cstheme="majorBidi"/>
      <w:b/>
      <w:color w:val="4CB6A0" w:themeColor="accent2"/>
      <w:sz w:val="28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B2B58"/>
    <w:rPr>
      <w:rFonts w:ascii="Calibri" w:eastAsiaTheme="majorEastAsia" w:hAnsi="Calibri" w:cstheme="majorBidi"/>
      <w:b/>
      <w:szCs w:val="26"/>
      <w:lang w:val="en-CA"/>
    </w:rPr>
  </w:style>
  <w:style w:type="character" w:customStyle="1" w:styleId="Heading4Char">
    <w:name w:val="Heading 4 Char"/>
    <w:aliases w:val="Newsletter # Char"/>
    <w:basedOn w:val="DefaultParagraphFont"/>
    <w:link w:val="Heading4"/>
    <w:uiPriority w:val="9"/>
    <w:rsid w:val="00F96C73"/>
    <w:rPr>
      <w:rFonts w:cstheme="minorHAnsi"/>
      <w:b/>
      <w:bCs/>
      <w:color w:val="FFFFFF" w:themeColor="background1"/>
      <w:sz w:val="96"/>
      <w:szCs w:val="96"/>
      <w:lang w:val="fr-FR"/>
    </w:rPr>
  </w:style>
  <w:style w:type="paragraph" w:customStyle="1" w:styleId="Highlights">
    <w:name w:val="Highlights"/>
    <w:basedOn w:val="Normal"/>
    <w:link w:val="HighlightsChar"/>
    <w:qFormat/>
    <w:rsid w:val="00763D64"/>
    <w:pPr>
      <w:framePr w:hSpace="187" w:wrap="around" w:vAnchor="page" w:hAnchor="margin" w:xAlign="center" w:y="6409"/>
      <w:numPr>
        <w:numId w:val="8"/>
      </w:numPr>
      <w:spacing w:after="0"/>
      <w:contextualSpacing/>
      <w:suppressOverlap/>
    </w:pPr>
    <w:rPr>
      <w:rFonts w:eastAsia="Times New Roman"/>
      <w:sz w:val="28"/>
      <w:szCs w:val="28"/>
    </w:rPr>
  </w:style>
  <w:style w:type="character" w:customStyle="1" w:styleId="HighlightsChar">
    <w:name w:val="Highlights Char"/>
    <w:basedOn w:val="DefaultParagraphFont"/>
    <w:link w:val="Highlights"/>
    <w:rsid w:val="00763D64"/>
    <w:rPr>
      <w:rFonts w:eastAsia="Times New Roman"/>
      <w:color w:val="000000" w:themeColor="text1"/>
      <w:sz w:val="28"/>
      <w:szCs w:val="28"/>
      <w:lang w:val="en-CA"/>
    </w:rPr>
  </w:style>
  <w:style w:type="table" w:styleId="GridTable2-Accent1">
    <w:name w:val="Grid Table 2 Accent 1"/>
    <w:basedOn w:val="TableNormal"/>
    <w:uiPriority w:val="47"/>
    <w:rsid w:val="00F51D95"/>
    <w:pPr>
      <w:spacing w:after="0" w:line="240" w:lineRule="auto"/>
    </w:pPr>
    <w:tblPr>
      <w:tblStyleRowBandSize w:val="1"/>
      <w:tblStyleColBandSize w:val="1"/>
      <w:tblBorders>
        <w:top w:val="single" w:sz="2" w:space="0" w:color="CAE1AC" w:themeColor="accent1" w:themeTint="99"/>
        <w:bottom w:val="single" w:sz="2" w:space="0" w:color="CAE1AC" w:themeColor="accent1" w:themeTint="99"/>
        <w:insideH w:val="single" w:sz="2" w:space="0" w:color="CAE1AC" w:themeColor="accent1" w:themeTint="99"/>
        <w:insideV w:val="single" w:sz="2" w:space="0" w:color="CAE1A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1A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1A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3" w:themeFill="accent1" w:themeFillTint="33"/>
      </w:tcPr>
    </w:tblStylePr>
    <w:tblStylePr w:type="band1Horz">
      <w:tblPr/>
      <w:tcPr>
        <w:shd w:val="clear" w:color="auto" w:fill="EDF5E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C448-AE51-4805-B0EB-23D30D19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 Johnson Controls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Hamelin-Yavo</dc:creator>
  <cp:keywords/>
  <dc:description/>
  <cp:lastModifiedBy>Genereux, Sophie (SPAC/PSPC) (elle-la / she-her)</cp:lastModifiedBy>
  <cp:revision>10</cp:revision>
  <dcterms:created xsi:type="dcterms:W3CDTF">2022-09-14T17:44:00Z</dcterms:created>
  <dcterms:modified xsi:type="dcterms:W3CDTF">2023-02-06T16:58:00Z</dcterms:modified>
</cp:coreProperties>
</file>