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35" w:rsidRPr="006F0B35" w:rsidRDefault="006F0B35" w:rsidP="00D460BE">
      <w:pPr>
        <w:spacing w:line="360" w:lineRule="auto"/>
        <w:jc w:val="center"/>
        <w:rPr>
          <w:rFonts w:ascii="Arial" w:hAnsi="Arial" w:cs="Arial"/>
          <w:sz w:val="88"/>
          <w:szCs w:val="88"/>
        </w:rPr>
      </w:pPr>
      <w:r w:rsidRPr="006F0B35">
        <w:rPr>
          <w:rFonts w:ascii="Arial" w:hAnsi="Arial" w:cs="Arial"/>
          <w:sz w:val="88"/>
          <w:szCs w:val="88"/>
        </w:rPr>
        <w:t>MVR</w:t>
      </w:r>
      <w:r w:rsidRPr="006F0B35">
        <w:rPr>
          <w:rFonts w:ascii="Arial" w:hAnsi="Arial" w:cs="Arial"/>
          <w:sz w:val="88"/>
          <w:szCs w:val="88"/>
        </w:rPr>
        <w:t xml:space="preserve"> </w:t>
      </w:r>
      <w:r w:rsidRPr="006F0B35">
        <w:rPr>
          <w:rFonts w:ascii="Arial" w:hAnsi="Arial" w:cs="Arial"/>
          <w:sz w:val="88"/>
          <w:szCs w:val="88"/>
        </w:rPr>
        <w:t>Ant</w:t>
      </w:r>
      <w:r w:rsidRPr="006F0B35">
        <w:rPr>
          <w:rFonts w:ascii="Arial" w:hAnsi="Arial" w:cs="Arial"/>
          <w:sz w:val="88"/>
          <w:szCs w:val="88"/>
        </w:rPr>
        <w:t xml:space="preserve">icipated </w:t>
      </w:r>
      <w:r w:rsidRPr="006F0B35">
        <w:rPr>
          <w:rFonts w:ascii="Arial" w:hAnsi="Arial" w:cs="Arial"/>
          <w:sz w:val="88"/>
          <w:szCs w:val="88"/>
        </w:rPr>
        <w:t>G&amp;C</w:t>
      </w:r>
    </w:p>
    <w:p w:rsidR="006F0B35" w:rsidRPr="006F0B35" w:rsidRDefault="006F0B35" w:rsidP="006F0B35">
      <w:pPr>
        <w:spacing w:line="360" w:lineRule="auto"/>
        <w:rPr>
          <w:rFonts w:ascii="Arial" w:hAnsi="Arial" w:cs="Arial"/>
          <w:sz w:val="72"/>
          <w:szCs w:val="72"/>
        </w:rPr>
      </w:pPr>
      <w:r w:rsidRPr="006F0B35">
        <w:rPr>
          <w:rFonts w:ascii="Arial" w:hAnsi="Arial" w:cs="Arial"/>
          <w:sz w:val="72"/>
          <w:szCs w:val="72"/>
        </w:rPr>
        <w:t>Branch</w:t>
      </w:r>
    </w:p>
    <w:p w:rsidR="006F0B35" w:rsidRPr="006F0B35" w:rsidRDefault="006F0B35" w:rsidP="006F0B35">
      <w:pPr>
        <w:spacing w:line="360" w:lineRule="auto"/>
        <w:rPr>
          <w:rFonts w:ascii="Arial" w:hAnsi="Arial" w:cs="Arial"/>
          <w:sz w:val="72"/>
          <w:szCs w:val="72"/>
        </w:rPr>
      </w:pPr>
      <w:r w:rsidRPr="006F0B35">
        <w:rPr>
          <w:rFonts w:ascii="Arial" w:hAnsi="Arial" w:cs="Arial"/>
          <w:sz w:val="72"/>
          <w:szCs w:val="72"/>
        </w:rPr>
        <w:t>Directorate</w:t>
      </w:r>
    </w:p>
    <w:p w:rsidR="006F0B35" w:rsidRPr="006F0B35" w:rsidRDefault="006F0B35" w:rsidP="006F0B35">
      <w:pPr>
        <w:spacing w:line="360" w:lineRule="auto"/>
        <w:rPr>
          <w:rFonts w:ascii="Arial" w:hAnsi="Arial" w:cs="Arial"/>
          <w:sz w:val="72"/>
          <w:szCs w:val="72"/>
        </w:rPr>
      </w:pPr>
      <w:r w:rsidRPr="006F0B35">
        <w:rPr>
          <w:rFonts w:ascii="Arial" w:hAnsi="Arial" w:cs="Arial"/>
          <w:sz w:val="72"/>
          <w:szCs w:val="72"/>
        </w:rPr>
        <w:t>Division Name</w:t>
      </w:r>
    </w:p>
    <w:p w:rsidR="006F0B35" w:rsidRPr="006F0B35" w:rsidRDefault="006F0B35" w:rsidP="006F0B35">
      <w:pPr>
        <w:spacing w:line="360" w:lineRule="auto"/>
        <w:rPr>
          <w:rFonts w:ascii="Arial" w:hAnsi="Arial" w:cs="Arial"/>
          <w:sz w:val="72"/>
          <w:szCs w:val="72"/>
        </w:rPr>
      </w:pPr>
      <w:r w:rsidRPr="006F0B35">
        <w:rPr>
          <w:rFonts w:ascii="Arial" w:hAnsi="Arial" w:cs="Arial"/>
          <w:sz w:val="72"/>
          <w:szCs w:val="72"/>
        </w:rPr>
        <w:t>Division Code</w:t>
      </w:r>
    </w:p>
    <w:p w:rsidR="006F0B35" w:rsidRPr="006F0B35" w:rsidRDefault="006F0B35" w:rsidP="006F0B35">
      <w:pPr>
        <w:spacing w:line="360" w:lineRule="auto"/>
        <w:rPr>
          <w:rFonts w:ascii="Arial" w:hAnsi="Arial" w:cs="Arial"/>
          <w:sz w:val="72"/>
          <w:szCs w:val="72"/>
        </w:rPr>
      </w:pPr>
      <w:r w:rsidRPr="006F0B35">
        <w:rPr>
          <w:rFonts w:ascii="Arial" w:hAnsi="Arial" w:cs="Arial"/>
          <w:sz w:val="72"/>
          <w:szCs w:val="72"/>
        </w:rPr>
        <w:t>Cost Centre</w:t>
      </w:r>
    </w:p>
    <w:p w:rsidR="006F0B35" w:rsidRPr="006F0B35" w:rsidRDefault="006F0B35" w:rsidP="006F0B35">
      <w:pPr>
        <w:spacing w:line="360" w:lineRule="auto"/>
        <w:rPr>
          <w:rFonts w:ascii="Arial" w:hAnsi="Arial" w:cs="Arial"/>
          <w:sz w:val="72"/>
          <w:szCs w:val="72"/>
        </w:rPr>
      </w:pPr>
      <w:r w:rsidRPr="006F0B35">
        <w:rPr>
          <w:rFonts w:ascii="Arial" w:hAnsi="Arial" w:cs="Arial"/>
          <w:sz w:val="72"/>
          <w:szCs w:val="72"/>
        </w:rPr>
        <w:t>Fund</w:t>
      </w:r>
    </w:p>
    <w:p w:rsidR="006F0B35" w:rsidRPr="006F0B35" w:rsidRDefault="006F0B35" w:rsidP="006F0B35">
      <w:pPr>
        <w:spacing w:line="360" w:lineRule="auto"/>
        <w:rPr>
          <w:rFonts w:ascii="Arial" w:hAnsi="Arial" w:cs="Arial"/>
          <w:sz w:val="72"/>
          <w:szCs w:val="72"/>
        </w:rPr>
      </w:pPr>
      <w:r w:rsidRPr="006F0B35">
        <w:rPr>
          <w:rFonts w:ascii="Arial" w:hAnsi="Arial" w:cs="Arial"/>
          <w:sz w:val="72"/>
          <w:szCs w:val="72"/>
        </w:rPr>
        <w:t>FA Code</w:t>
      </w:r>
    </w:p>
    <w:p w:rsidR="006F0B35" w:rsidRPr="00D460BE" w:rsidRDefault="006F0B35" w:rsidP="006F0B35">
      <w:pPr>
        <w:spacing w:line="360" w:lineRule="auto"/>
        <w:rPr>
          <w:rFonts w:ascii="Arial" w:hAnsi="Arial" w:cs="Arial"/>
          <w:sz w:val="56"/>
          <w:szCs w:val="56"/>
        </w:rPr>
      </w:pPr>
      <w:r w:rsidRPr="00D460BE">
        <w:rPr>
          <w:rFonts w:ascii="Arial" w:hAnsi="Arial" w:cs="Arial"/>
          <w:sz w:val="56"/>
          <w:szCs w:val="56"/>
        </w:rPr>
        <w:t xml:space="preserve">GCIMS Project Number (Amendments Only) </w:t>
      </w:r>
    </w:p>
    <w:p w:rsidR="006F0B35" w:rsidRPr="00C373BC" w:rsidRDefault="006F0B35" w:rsidP="006F0B35">
      <w:pPr>
        <w:spacing w:line="360" w:lineRule="auto"/>
        <w:rPr>
          <w:rFonts w:ascii="Arial" w:hAnsi="Arial" w:cs="Arial"/>
          <w:sz w:val="56"/>
          <w:szCs w:val="56"/>
        </w:rPr>
      </w:pPr>
      <w:r w:rsidRPr="00C373BC">
        <w:rPr>
          <w:rFonts w:ascii="Arial" w:hAnsi="Arial" w:cs="Arial"/>
          <w:sz w:val="56"/>
          <w:szCs w:val="56"/>
        </w:rPr>
        <w:t xml:space="preserve">Anticipated Expenditure </w:t>
      </w:r>
    </w:p>
    <w:p w:rsidR="006F0B35" w:rsidRPr="00C373BC" w:rsidRDefault="006F0B35" w:rsidP="006F0B35">
      <w:pPr>
        <w:spacing w:line="360" w:lineRule="auto"/>
        <w:rPr>
          <w:rFonts w:ascii="Arial" w:hAnsi="Arial" w:cs="Arial"/>
          <w:sz w:val="56"/>
          <w:szCs w:val="56"/>
        </w:rPr>
      </w:pPr>
      <w:r w:rsidRPr="00C373BC">
        <w:rPr>
          <w:rFonts w:ascii="Arial" w:hAnsi="Arial" w:cs="Arial"/>
          <w:sz w:val="56"/>
          <w:szCs w:val="56"/>
        </w:rPr>
        <w:t xml:space="preserve">Solicitation Title/Organization Name </w:t>
      </w:r>
    </w:p>
    <w:p w:rsidR="006F0B35" w:rsidRPr="00C373BC" w:rsidRDefault="006F0B35" w:rsidP="006F0B35">
      <w:pPr>
        <w:spacing w:line="360" w:lineRule="auto"/>
        <w:rPr>
          <w:rFonts w:ascii="Arial" w:hAnsi="Arial" w:cs="Arial"/>
          <w:sz w:val="56"/>
          <w:szCs w:val="56"/>
        </w:rPr>
      </w:pPr>
      <w:r w:rsidRPr="00C373BC">
        <w:rPr>
          <w:rFonts w:ascii="Arial" w:hAnsi="Arial" w:cs="Arial"/>
          <w:sz w:val="56"/>
          <w:szCs w:val="56"/>
        </w:rPr>
        <w:t>Activity</w:t>
      </w:r>
    </w:p>
    <w:p w:rsidR="006F0B35" w:rsidRPr="00C373BC" w:rsidRDefault="00D460BE" w:rsidP="006F0B35">
      <w:pPr>
        <w:spacing w:line="360" w:lineRule="auto"/>
        <w:rPr>
          <w:rFonts w:ascii="Arial" w:hAnsi="Arial" w:cs="Arial"/>
          <w:sz w:val="56"/>
          <w:szCs w:val="56"/>
        </w:rPr>
      </w:pPr>
      <w:proofErr w:type="gramStart"/>
      <w:r w:rsidRPr="00C373BC">
        <w:rPr>
          <w:rFonts w:ascii="Arial" w:hAnsi="Arial" w:cs="Arial"/>
          <w:sz w:val="56"/>
          <w:szCs w:val="56"/>
        </w:rPr>
        <w:t>Est</w:t>
      </w:r>
      <w:proofErr w:type="gramEnd"/>
      <w:r w:rsidR="006F0B35" w:rsidRPr="00C373BC">
        <w:rPr>
          <w:rFonts w:ascii="Arial" w:hAnsi="Arial" w:cs="Arial"/>
          <w:sz w:val="56"/>
          <w:szCs w:val="56"/>
        </w:rPr>
        <w:t xml:space="preserve"> date </w:t>
      </w:r>
      <w:r w:rsidRPr="00C373BC">
        <w:rPr>
          <w:rFonts w:ascii="Arial" w:hAnsi="Arial" w:cs="Arial"/>
          <w:sz w:val="56"/>
          <w:szCs w:val="56"/>
        </w:rPr>
        <w:t>of completion (of the activity)</w:t>
      </w:r>
    </w:p>
    <w:p w:rsidR="00D460BE" w:rsidRPr="00C373BC" w:rsidRDefault="00D460BE" w:rsidP="006F0B35">
      <w:pPr>
        <w:spacing w:line="360" w:lineRule="auto"/>
        <w:rPr>
          <w:rFonts w:ascii="Arial" w:hAnsi="Arial" w:cs="Arial"/>
          <w:sz w:val="56"/>
          <w:szCs w:val="56"/>
        </w:rPr>
      </w:pPr>
      <w:proofErr w:type="gramStart"/>
      <w:r w:rsidRPr="00C373BC">
        <w:rPr>
          <w:rFonts w:ascii="Arial" w:hAnsi="Arial" w:cs="Arial"/>
          <w:sz w:val="56"/>
          <w:szCs w:val="56"/>
        </w:rPr>
        <w:t>Est</w:t>
      </w:r>
      <w:proofErr w:type="gramEnd"/>
      <w:r w:rsidRPr="00C373BC">
        <w:rPr>
          <w:rFonts w:ascii="Arial" w:hAnsi="Arial" w:cs="Arial"/>
          <w:sz w:val="56"/>
          <w:szCs w:val="56"/>
        </w:rPr>
        <w:t xml:space="preserve"> date: sign </w:t>
      </w:r>
      <w:r w:rsidR="006F0B35" w:rsidRPr="00C373BC">
        <w:rPr>
          <w:rFonts w:ascii="Arial" w:hAnsi="Arial" w:cs="Arial"/>
          <w:sz w:val="56"/>
          <w:szCs w:val="56"/>
        </w:rPr>
        <w:t>agreement/amendment</w:t>
      </w:r>
    </w:p>
    <w:p w:rsidR="00C373BC" w:rsidRPr="00C373BC" w:rsidRDefault="006F0B35" w:rsidP="006F0B35">
      <w:pPr>
        <w:spacing w:line="360" w:lineRule="auto"/>
        <w:rPr>
          <w:rFonts w:ascii="Arial" w:hAnsi="Arial" w:cs="Arial"/>
          <w:sz w:val="56"/>
          <w:szCs w:val="56"/>
        </w:rPr>
      </w:pPr>
      <w:r w:rsidRPr="00C373BC">
        <w:rPr>
          <w:rFonts w:ascii="Arial" w:hAnsi="Arial" w:cs="Arial"/>
          <w:sz w:val="56"/>
          <w:szCs w:val="56"/>
        </w:rPr>
        <w:t xml:space="preserve">Planned Activities completed before year end? </w:t>
      </w:r>
    </w:p>
    <w:p w:rsidR="006F0B35" w:rsidRPr="00C373BC" w:rsidRDefault="006F0B35" w:rsidP="006F0B35">
      <w:pPr>
        <w:spacing w:line="360" w:lineRule="auto"/>
        <w:rPr>
          <w:rFonts w:ascii="Arial" w:hAnsi="Arial" w:cs="Arial"/>
          <w:sz w:val="56"/>
          <w:szCs w:val="56"/>
        </w:rPr>
      </w:pPr>
      <w:r w:rsidRPr="00C373BC">
        <w:rPr>
          <w:rFonts w:ascii="Arial" w:hAnsi="Arial" w:cs="Arial"/>
          <w:sz w:val="56"/>
          <w:szCs w:val="56"/>
        </w:rPr>
        <w:t xml:space="preserve">Risk </w:t>
      </w:r>
    </w:p>
    <w:p w:rsidR="00A36FB3" w:rsidRPr="00C373BC" w:rsidRDefault="006F0B35" w:rsidP="006F0B35">
      <w:pPr>
        <w:spacing w:line="360" w:lineRule="auto"/>
        <w:rPr>
          <w:rFonts w:ascii="Arial" w:hAnsi="Arial" w:cs="Arial"/>
          <w:sz w:val="56"/>
          <w:szCs w:val="56"/>
        </w:rPr>
      </w:pPr>
      <w:r w:rsidRPr="00C373BC">
        <w:rPr>
          <w:rFonts w:ascii="Arial" w:hAnsi="Arial" w:cs="Arial"/>
          <w:sz w:val="56"/>
          <w:szCs w:val="56"/>
        </w:rPr>
        <w:t xml:space="preserve">Status and explanation of risk </w:t>
      </w:r>
      <w:bookmarkStart w:id="0" w:name="_GoBack"/>
      <w:bookmarkEnd w:id="0"/>
    </w:p>
    <w:sectPr w:rsidR="00A36FB3" w:rsidRPr="00C373BC" w:rsidSect="00D460BE">
      <w:pgSz w:w="15840" w:h="24480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5"/>
    <w:rsid w:val="004B6188"/>
    <w:rsid w:val="006F0B35"/>
    <w:rsid w:val="00BC69DE"/>
    <w:rsid w:val="00C373BC"/>
    <w:rsid w:val="00D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4F27"/>
  <w15:chartTrackingRefBased/>
  <w15:docId w15:val="{72A8502F-8506-4AFA-B8A3-C87006C3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Taylor</dc:creator>
  <cp:keywords/>
  <dc:description/>
  <cp:lastModifiedBy>William Taylor</cp:lastModifiedBy>
  <cp:revision>3</cp:revision>
  <dcterms:created xsi:type="dcterms:W3CDTF">2020-01-24T19:54:00Z</dcterms:created>
  <dcterms:modified xsi:type="dcterms:W3CDTF">2020-01-24T20:05:00Z</dcterms:modified>
</cp:coreProperties>
</file>